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0C91E" w14:textId="77777777" w:rsidR="00461EBA" w:rsidRDefault="00461EBA">
      <w:pPr>
        <w:rPr>
          <w:rFonts w:ascii="黑体" w:eastAsia="黑体" w:hAnsi="黑体" w:hint="eastAsia"/>
          <w:sz w:val="32"/>
          <w:szCs w:val="32"/>
        </w:rPr>
      </w:pPr>
    </w:p>
    <w:p w14:paraId="7F2033D9" w14:textId="77777777" w:rsidR="00461EBA" w:rsidRDefault="00461EBA">
      <w:pPr>
        <w:jc w:val="center"/>
        <w:rPr>
          <w:rFonts w:ascii="方正小标宋_GBK" w:eastAsia="方正小标宋_GBK" w:hAnsi="宋体" w:hint="eastAsia"/>
          <w:sz w:val="44"/>
          <w:szCs w:val="44"/>
        </w:rPr>
      </w:pPr>
    </w:p>
    <w:p w14:paraId="60B47676" w14:textId="6BEA75FE" w:rsidR="00461EB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昌吉市司法局2023年度部门决算</w:t>
      </w:r>
    </w:p>
    <w:p w14:paraId="063176D2" w14:textId="77777777" w:rsidR="00461EB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2A8039F" w14:textId="77777777" w:rsidR="00461EB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29FC07A" w14:textId="77777777" w:rsidR="00461EB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5A800BA" w14:textId="77777777" w:rsidR="00461EB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61EBA">
          <w:rPr>
            <w:rFonts w:ascii="仿宋_GB2312" w:eastAsia="仿宋_GB2312" w:hAnsi="仿宋_GB2312" w:cs="仿宋_GB2312" w:hint="eastAsia"/>
            <w:b/>
            <w:bCs/>
            <w:sz w:val="32"/>
            <w:szCs w:val="32"/>
          </w:rPr>
          <w:t>第一部分 单位概况</w:t>
        </w:r>
      </w:hyperlink>
    </w:p>
    <w:p w14:paraId="4930DBE0"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2700766"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ED8CAE4" w14:textId="77777777" w:rsidR="00461EBA" w:rsidRDefault="00461EB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DEC69F6"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1A9FA1B"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0EC9B7A"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0155D9A"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EB4C552"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802B59A"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AFDB47B"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2019CDE"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2EB9D62" w14:textId="77777777" w:rsidR="00461EBA" w:rsidRDefault="00461EB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4017CF0"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822E6D7" w14:textId="77777777" w:rsidR="00461EBA" w:rsidRDefault="00461EB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DFEB66C" w14:textId="77777777" w:rsidR="00461EBA" w:rsidRDefault="00461EB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FA931DD" w14:textId="77777777" w:rsidR="00461EBA" w:rsidRDefault="00461EB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8EAC306"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148B1EB" w14:textId="77777777" w:rsidR="00461EB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CDE5E36" w14:textId="77777777" w:rsidR="00461EBA" w:rsidRDefault="00461EB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9D10F4A" w14:textId="77777777" w:rsidR="00461EBA" w:rsidRDefault="00461EB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4446346"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EA142A7"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B86F2C9"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31CD512"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426FB64"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686FBBA"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373E497" w14:textId="77777777" w:rsidR="00461EBA" w:rsidRDefault="00461EB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0153C6A" w14:textId="77777777" w:rsidR="00461EBA" w:rsidRDefault="00461EB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9BB73E4" w14:textId="77777777" w:rsidR="00461EB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759D34F" w14:textId="77777777" w:rsidR="00461EBA" w:rsidRDefault="00000000">
      <w:r>
        <w:rPr>
          <w:rFonts w:ascii="仿宋_GB2312" w:eastAsia="仿宋_GB2312" w:hAnsi="仿宋_GB2312" w:cs="仿宋_GB2312" w:hint="eastAsia"/>
          <w:sz w:val="32"/>
          <w:szCs w:val="32"/>
        </w:rPr>
        <w:fldChar w:fldCharType="end"/>
      </w:r>
    </w:p>
    <w:p w14:paraId="7C0C6399" w14:textId="77777777" w:rsidR="00461EBA" w:rsidRDefault="00000000">
      <w:pPr>
        <w:rPr>
          <w:rFonts w:ascii="仿宋_GB2312" w:eastAsia="仿宋_GB2312"/>
          <w:sz w:val="32"/>
          <w:szCs w:val="32"/>
        </w:rPr>
      </w:pPr>
      <w:r>
        <w:rPr>
          <w:rFonts w:ascii="仿宋_GB2312" w:eastAsia="仿宋_GB2312" w:hint="eastAsia"/>
          <w:sz w:val="32"/>
          <w:szCs w:val="32"/>
        </w:rPr>
        <w:br w:type="page"/>
      </w:r>
    </w:p>
    <w:p w14:paraId="0255E5FD" w14:textId="77777777" w:rsidR="00461EB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464C2B3" w14:textId="77777777" w:rsidR="00461EB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83B42A6" w14:textId="77777777" w:rsidR="00D10421" w:rsidRPr="00D10421" w:rsidRDefault="00D10421" w:rsidP="00D10421">
      <w:pPr>
        <w:ind w:firstLineChars="200" w:firstLine="640"/>
        <w:jc w:val="left"/>
        <w:rPr>
          <w:rFonts w:ascii="仿宋_GB2312" w:eastAsia="仿宋_GB2312"/>
          <w:sz w:val="32"/>
          <w:szCs w:val="32"/>
        </w:rPr>
      </w:pPr>
      <w:r w:rsidRPr="00D10421">
        <w:rPr>
          <w:rFonts w:ascii="仿宋_GB2312" w:eastAsia="仿宋_GB2312" w:hint="eastAsia"/>
          <w:sz w:val="32"/>
          <w:szCs w:val="32"/>
        </w:rPr>
        <w:t>（1）承担全面依法治市重大问题的政策研究，协调有关方面提出全面依法治市中长期规划建议，负责有关重大决策部署督察工作。</w:t>
      </w:r>
    </w:p>
    <w:p w14:paraId="0478A96F" w14:textId="77777777" w:rsidR="00D10421" w:rsidRPr="00D10421" w:rsidRDefault="00D10421" w:rsidP="00D10421">
      <w:pPr>
        <w:ind w:firstLineChars="200" w:firstLine="640"/>
        <w:jc w:val="left"/>
        <w:rPr>
          <w:rFonts w:ascii="仿宋_GB2312" w:eastAsia="仿宋_GB2312"/>
          <w:sz w:val="32"/>
          <w:szCs w:val="32"/>
        </w:rPr>
      </w:pPr>
      <w:r w:rsidRPr="00D10421">
        <w:rPr>
          <w:rFonts w:ascii="仿宋_GB2312" w:eastAsia="仿宋_GB2312" w:hint="eastAsia"/>
          <w:sz w:val="32"/>
          <w:szCs w:val="32"/>
        </w:rPr>
        <w:t>（2）负责指导行政规范性文件起草、修改，负责合法性审核、备案、审查和清理工作。</w:t>
      </w:r>
    </w:p>
    <w:p w14:paraId="2408B39C" w14:textId="77777777" w:rsidR="00D10421" w:rsidRPr="00D10421" w:rsidRDefault="00D10421" w:rsidP="00D10421">
      <w:pPr>
        <w:ind w:firstLineChars="200" w:firstLine="640"/>
        <w:jc w:val="left"/>
        <w:rPr>
          <w:rFonts w:ascii="仿宋_GB2312" w:eastAsia="仿宋_GB2312"/>
          <w:sz w:val="32"/>
          <w:szCs w:val="32"/>
        </w:rPr>
      </w:pPr>
      <w:r w:rsidRPr="00D10421">
        <w:rPr>
          <w:rFonts w:ascii="仿宋_GB2312" w:eastAsia="仿宋_GB2312" w:hint="eastAsia"/>
          <w:sz w:val="32"/>
          <w:szCs w:val="32"/>
        </w:rPr>
        <w:t>（3）承担统筹推进法治政府建设的责任。指导、监督各部门、各乡镇人民政府依法行政工作。负责行政执法的监督管理、综合协调工作，承担推进行政执法体制改革有关工作，推进严格规范公正文明执法。指导、监督全市行政复议和行政应诉工作，负责行政复议、行政应诉和行政赔偿案件办理工作。</w:t>
      </w:r>
    </w:p>
    <w:p w14:paraId="7CDF288E" w14:textId="77777777" w:rsidR="00D10421" w:rsidRPr="00D10421" w:rsidRDefault="00D10421" w:rsidP="00D10421">
      <w:pPr>
        <w:ind w:firstLineChars="200" w:firstLine="640"/>
        <w:jc w:val="left"/>
        <w:rPr>
          <w:rFonts w:ascii="仿宋_GB2312" w:eastAsia="仿宋_GB2312"/>
          <w:sz w:val="32"/>
          <w:szCs w:val="32"/>
        </w:rPr>
      </w:pPr>
      <w:r w:rsidRPr="00D10421">
        <w:rPr>
          <w:rFonts w:ascii="仿宋_GB2312" w:eastAsia="仿宋_GB2312" w:hint="eastAsia"/>
          <w:sz w:val="32"/>
          <w:szCs w:val="32"/>
        </w:rPr>
        <w:t>（4）承担统筹规划法治社会建设的责任。负责拟订法治宣传教育规划，组织实施普法宣传工作，组织对外法治宣传。负责促进和谐预防犯罪宣传教育工作。推动人民参与和促进法治建设。指导依法治理和法治创建工作。负责人民监督员选任管理工作。指导、监督人民调解、行政调解、人民陪审员选任工作，推进司法所建设。</w:t>
      </w:r>
    </w:p>
    <w:p w14:paraId="1823DB54" w14:textId="77777777" w:rsidR="00D10421" w:rsidRPr="00D10421" w:rsidRDefault="00D10421" w:rsidP="00D10421">
      <w:pPr>
        <w:ind w:firstLineChars="200" w:firstLine="640"/>
        <w:jc w:val="left"/>
        <w:rPr>
          <w:rFonts w:ascii="仿宋_GB2312" w:eastAsia="仿宋_GB2312"/>
          <w:sz w:val="32"/>
          <w:szCs w:val="32"/>
        </w:rPr>
      </w:pPr>
      <w:r w:rsidRPr="00D10421">
        <w:rPr>
          <w:rFonts w:ascii="仿宋_GB2312" w:eastAsia="仿宋_GB2312" w:hint="eastAsia"/>
          <w:sz w:val="32"/>
          <w:szCs w:val="32"/>
        </w:rPr>
        <w:t>（5）负责拟订公共法律服务体系建设规划并指导实施，统筹和布局城乡、区域法律服务资源。指导、监督律师、法律援助、司法鉴定、公证、仲裁和基层法律服务管理工作。</w:t>
      </w:r>
      <w:r w:rsidRPr="00D10421">
        <w:rPr>
          <w:rFonts w:ascii="仿宋_GB2312" w:eastAsia="仿宋_GB2312" w:hint="eastAsia"/>
          <w:sz w:val="32"/>
          <w:szCs w:val="32"/>
        </w:rPr>
        <w:lastRenderedPageBreak/>
        <w:t>指导法律顾问工作。</w:t>
      </w:r>
    </w:p>
    <w:p w14:paraId="32A1F637" w14:textId="77777777" w:rsidR="00D10421" w:rsidRPr="00D10421" w:rsidRDefault="00D10421" w:rsidP="00D10421">
      <w:pPr>
        <w:ind w:firstLineChars="200" w:firstLine="640"/>
        <w:jc w:val="left"/>
        <w:rPr>
          <w:rFonts w:ascii="仿宋_GB2312" w:eastAsia="仿宋_GB2312"/>
          <w:sz w:val="32"/>
          <w:szCs w:val="32"/>
        </w:rPr>
      </w:pPr>
      <w:r w:rsidRPr="00D10421">
        <w:rPr>
          <w:rFonts w:ascii="仿宋_GB2312" w:eastAsia="仿宋_GB2312" w:hint="eastAsia"/>
          <w:sz w:val="32"/>
          <w:szCs w:val="32"/>
        </w:rPr>
        <w:t>（6）规划协调指导法治人才队伍建设相关工作，指导监督本系统队伍建设。负责本系统警务管理和警务督察工作。负责本系统警车管理，指导监督本系统财务、装备、设施、场所等保障工作。</w:t>
      </w:r>
    </w:p>
    <w:p w14:paraId="188E11D1" w14:textId="0C7917A5" w:rsidR="00461EBA" w:rsidRDefault="00D10421" w:rsidP="00D10421">
      <w:pPr>
        <w:ind w:firstLineChars="200" w:firstLine="640"/>
        <w:jc w:val="left"/>
        <w:rPr>
          <w:rFonts w:ascii="仿宋_GB2312" w:eastAsia="仿宋_GB2312"/>
          <w:sz w:val="32"/>
          <w:szCs w:val="32"/>
        </w:rPr>
      </w:pPr>
      <w:r w:rsidRPr="00D10421">
        <w:rPr>
          <w:rFonts w:ascii="仿宋_GB2312" w:eastAsia="仿宋_GB2312" w:hint="eastAsia"/>
          <w:sz w:val="32"/>
          <w:szCs w:val="32"/>
        </w:rPr>
        <w:t>（7）完成市委、市人民政府交办的其他任务</w:t>
      </w:r>
      <w:r>
        <w:rPr>
          <w:rFonts w:ascii="仿宋_GB2312" w:eastAsia="仿宋_GB2312" w:hint="eastAsia"/>
          <w:sz w:val="32"/>
          <w:szCs w:val="32"/>
        </w:rPr>
        <w:t>。</w:t>
      </w:r>
    </w:p>
    <w:p w14:paraId="1D4E3FAB" w14:textId="77777777" w:rsidR="00461EB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DED3433" w14:textId="77777777" w:rsidR="00461EB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昌吉市司法局2023年度，实有人数</w:t>
      </w:r>
      <w:r>
        <w:rPr>
          <w:rFonts w:ascii="仿宋_GB2312" w:eastAsia="仿宋_GB2312" w:hint="eastAsia"/>
          <w:sz w:val="32"/>
          <w:szCs w:val="32"/>
          <w:lang w:val="zh-CN"/>
        </w:rPr>
        <w:t>65</w:t>
      </w:r>
      <w:r>
        <w:rPr>
          <w:rFonts w:ascii="仿宋_GB2312" w:eastAsia="仿宋_GB2312" w:hint="eastAsia"/>
          <w:sz w:val="32"/>
          <w:szCs w:val="32"/>
        </w:rPr>
        <w:t>人，其中：在职人员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20</w:t>
      </w:r>
      <w:r>
        <w:rPr>
          <w:rFonts w:ascii="仿宋_GB2312" w:eastAsia="仿宋_GB2312" w:hint="eastAsia"/>
          <w:sz w:val="32"/>
          <w:szCs w:val="32"/>
        </w:rPr>
        <w:t>人。</w:t>
      </w:r>
    </w:p>
    <w:p w14:paraId="6545BC19" w14:textId="23F70FB5" w:rsidR="00461EBA" w:rsidRDefault="00000000">
      <w:pPr>
        <w:ind w:firstLineChars="200" w:firstLine="640"/>
        <w:rPr>
          <w:rFonts w:ascii="仿宋_GB2312" w:eastAsia="仿宋_GB2312" w:hAnsi="宋体" w:cs="宋体" w:hint="eastAsia"/>
          <w:kern w:val="0"/>
          <w:sz w:val="32"/>
          <w:szCs w:val="32"/>
        </w:rPr>
        <w:sectPr w:rsidR="00461EB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10421">
        <w:rPr>
          <w:rFonts w:ascii="仿宋_GB2312" w:eastAsia="仿宋_GB2312" w:hint="eastAsia"/>
          <w:sz w:val="32"/>
          <w:szCs w:val="32"/>
        </w:rPr>
        <w:t>24</w:t>
      </w:r>
      <w:r>
        <w:rPr>
          <w:rFonts w:ascii="仿宋_GB2312" w:eastAsia="仿宋_GB2312" w:hAnsi="黑体" w:cs="宋体" w:hint="eastAsia"/>
          <w:bCs/>
          <w:kern w:val="0"/>
          <w:sz w:val="32"/>
          <w:szCs w:val="32"/>
        </w:rPr>
        <w:t>个处室，分别是：</w:t>
      </w:r>
      <w:r w:rsidR="00D10421" w:rsidRPr="00D10421">
        <w:rPr>
          <w:rFonts w:ascii="仿宋_GB2312" w:eastAsia="仿宋_GB2312" w:hAnsi="宋体" w:cs="宋体" w:hint="eastAsia"/>
          <w:kern w:val="0"/>
          <w:sz w:val="32"/>
          <w:szCs w:val="32"/>
        </w:rPr>
        <w:t>法律援助中心、党政办公室、党建办公室、社区矫正和安置帮教科、行政复议与审查监督科、普法与依法治理科、公共法律服务管理科、人民参与和促进法治科；建国路司法所、中山路司法所、北京南路司法所、延北司法所、宁北路司法所、绿洲路司法所、三工司法所、庙尔沟司法所、硫磺沟司法所、阿什里司法所、榆树沟司法所、大西渠司法所、二六工司法所、滨湖司法所、佃坝司法所、六工司法所</w:t>
      </w:r>
      <w:r>
        <w:rPr>
          <w:rFonts w:ascii="仿宋_GB2312" w:eastAsia="仿宋_GB2312" w:hAnsi="宋体" w:cs="宋体" w:hint="eastAsia"/>
          <w:kern w:val="0"/>
          <w:sz w:val="32"/>
          <w:szCs w:val="32"/>
        </w:rPr>
        <w:t>。</w:t>
      </w:r>
    </w:p>
    <w:p w14:paraId="3F4DE632" w14:textId="77777777" w:rsidR="00461EB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A84E136" w14:textId="77777777" w:rsidR="00461EB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6C08E50" w14:textId="77777777"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2023年度收入总计1,964.84万元，其中：本年收入合计1,964.84万元，使用非财政拨款结余0.00万元，年初结转和结余0.00万元。</w:t>
      </w:r>
    </w:p>
    <w:p w14:paraId="642067A8" w14:textId="77777777"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2023年度支出总计1,964.84万元，其中：本年支出合计1,964.84万元，结余分配0.00万元，年末结转和结余0.00万元。</w:t>
      </w:r>
    </w:p>
    <w:p w14:paraId="4A3574A4" w14:textId="20B06A09"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增加669.88万元</w:t>
      </w:r>
      <w:r>
        <w:rPr>
          <w:rFonts w:ascii="仿宋_GB2312" w:eastAsia="仿宋_GB2312" w:hint="eastAsia"/>
          <w:sz w:val="32"/>
          <w:szCs w:val="32"/>
        </w:rPr>
        <w:t>，增长51.73%，主要原因是：</w:t>
      </w:r>
      <w:r w:rsidR="00D10421">
        <w:rPr>
          <w:rFonts w:ascii="仿宋_GB2312" w:eastAsia="仿宋_GB2312" w:hint="eastAsia"/>
          <w:sz w:val="32"/>
          <w:szCs w:val="32"/>
        </w:rPr>
        <w:t>单位人员增加，人员工资、津补贴等人员经费增加</w:t>
      </w:r>
      <w:r w:rsidR="001A1472">
        <w:rPr>
          <w:rFonts w:ascii="仿宋_GB2312" w:eastAsia="仿宋_GB2312" w:hint="eastAsia"/>
          <w:sz w:val="32"/>
          <w:szCs w:val="32"/>
        </w:rPr>
        <w:t>；</w:t>
      </w:r>
      <w:r w:rsidR="001A1472">
        <w:rPr>
          <w:rFonts w:ascii="仿宋_GB2312" w:eastAsia="仿宋_GB2312" w:hAnsi="仿宋_GB2312" w:cs="仿宋_GB2312" w:hint="eastAsia"/>
          <w:sz w:val="32"/>
          <w:szCs w:val="32"/>
          <w:lang w:val="zh-CN"/>
        </w:rPr>
        <w:t>本年单位增加</w:t>
      </w:r>
      <w:r w:rsidR="001A1472" w:rsidRPr="007E32FB">
        <w:rPr>
          <w:rFonts w:ascii="仿宋_GB2312" w:eastAsia="仿宋_GB2312" w:hAnsi="仿宋_GB2312" w:cs="仿宋_GB2312" w:hint="eastAsia"/>
          <w:sz w:val="32"/>
          <w:szCs w:val="32"/>
          <w:lang w:val="zh-CN"/>
        </w:rPr>
        <w:t>中央政法纪检监察转移支付资金</w:t>
      </w:r>
      <w:r w:rsidR="001A1472">
        <w:rPr>
          <w:rFonts w:ascii="仿宋_GB2312" w:eastAsia="仿宋_GB2312" w:hAnsi="仿宋_GB2312" w:cs="仿宋_GB2312" w:hint="eastAsia"/>
          <w:sz w:val="32"/>
          <w:szCs w:val="32"/>
          <w:lang w:val="zh-CN"/>
        </w:rPr>
        <w:t>、</w:t>
      </w:r>
      <w:r w:rsidR="001A1472" w:rsidRPr="007E32FB">
        <w:rPr>
          <w:rFonts w:ascii="仿宋_GB2312" w:eastAsia="仿宋_GB2312" w:hAnsi="仿宋_GB2312" w:cs="仿宋_GB2312" w:hint="eastAsia"/>
          <w:sz w:val="32"/>
          <w:szCs w:val="32"/>
          <w:lang w:val="zh-CN"/>
        </w:rPr>
        <w:t>司法局原培训学校（高新区）基础建设、后勤设备物资</w:t>
      </w:r>
      <w:r w:rsidR="001A1472">
        <w:rPr>
          <w:rFonts w:ascii="仿宋_GB2312" w:eastAsia="仿宋_GB2312" w:hAnsi="仿宋_GB2312" w:cs="仿宋_GB2312" w:hint="eastAsia"/>
          <w:sz w:val="32"/>
          <w:szCs w:val="32"/>
          <w:lang w:val="zh-CN"/>
        </w:rPr>
        <w:t>购买经费等</w:t>
      </w:r>
      <w:r>
        <w:rPr>
          <w:rFonts w:ascii="仿宋_GB2312" w:eastAsia="仿宋_GB2312" w:hint="eastAsia"/>
          <w:sz w:val="32"/>
          <w:szCs w:val="32"/>
        </w:rPr>
        <w:t>。</w:t>
      </w:r>
    </w:p>
    <w:p w14:paraId="7FC8A4E5" w14:textId="77777777" w:rsidR="00461EB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F6AE5EB" w14:textId="77777777"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本年收入1,964.84万元，其中：财政拨款收入</w:t>
      </w:r>
      <w:r>
        <w:rPr>
          <w:rFonts w:ascii="仿宋_GB2312" w:eastAsia="仿宋_GB2312" w:hint="eastAsia"/>
          <w:sz w:val="32"/>
          <w:szCs w:val="32"/>
          <w:lang w:val="zh-CN"/>
        </w:rPr>
        <w:t>1,964.84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303449B" w14:textId="77777777" w:rsidR="00461EB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6BDF27" w14:textId="77777777" w:rsidR="00461EB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本年支出1,964.84万元，其中：基本支出1,314.36万元，占66.89%；项目支出650.48万元，占33.11%；上缴上</w:t>
      </w:r>
      <w:r>
        <w:rPr>
          <w:rFonts w:ascii="仿宋_GB2312" w:eastAsia="仿宋_GB2312" w:hAnsi="仿宋_GB2312" w:cs="仿宋_GB2312" w:hint="eastAsia"/>
          <w:sz w:val="32"/>
          <w:szCs w:val="32"/>
          <w:lang w:val="zh-CN"/>
        </w:rPr>
        <w:lastRenderedPageBreak/>
        <w:t>级支出0.00万元，占0.00%；经营支出0.00万元，占0.00%；对附属单位补助支出0.00万元，占0.00%。</w:t>
      </w:r>
    </w:p>
    <w:p w14:paraId="285CA3C6" w14:textId="77777777" w:rsidR="00461EB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0503BD26" w14:textId="77777777"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1,964.84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1,964.84</w:t>
      </w:r>
      <w:r>
        <w:rPr>
          <w:rFonts w:ascii="仿宋_GB2312" w:eastAsia="仿宋_GB2312" w:hint="eastAsia"/>
          <w:sz w:val="32"/>
          <w:szCs w:val="32"/>
        </w:rPr>
        <w:t>万元。财政拨款支出总计</w:t>
      </w:r>
      <w:r>
        <w:rPr>
          <w:rFonts w:ascii="仿宋_GB2312" w:eastAsia="仿宋_GB2312" w:hint="eastAsia"/>
          <w:sz w:val="32"/>
          <w:szCs w:val="32"/>
          <w:lang w:val="zh-CN"/>
        </w:rPr>
        <w:t>1,964.84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1,964.84</w:t>
      </w:r>
      <w:r>
        <w:rPr>
          <w:rFonts w:ascii="仿宋_GB2312" w:eastAsia="仿宋_GB2312" w:hint="eastAsia"/>
          <w:sz w:val="32"/>
          <w:szCs w:val="32"/>
        </w:rPr>
        <w:t>万元。</w:t>
      </w:r>
    </w:p>
    <w:p w14:paraId="7B7C0297" w14:textId="0F28A264"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增加681.13万元</w:t>
      </w:r>
      <w:r>
        <w:rPr>
          <w:rFonts w:ascii="仿宋_GB2312" w:eastAsia="仿宋_GB2312" w:hint="eastAsia"/>
          <w:sz w:val="32"/>
          <w:szCs w:val="32"/>
        </w:rPr>
        <w:t>，增长53.06%,主要原因是：</w:t>
      </w:r>
      <w:r w:rsidR="001A1472">
        <w:rPr>
          <w:rFonts w:ascii="仿宋_GB2312" w:eastAsia="仿宋_GB2312" w:hint="eastAsia"/>
          <w:sz w:val="32"/>
          <w:szCs w:val="32"/>
        </w:rPr>
        <w:t>单位人员增加，人员工资、津补贴等人员经费增加；</w:t>
      </w:r>
      <w:r w:rsidR="001A1472">
        <w:rPr>
          <w:rFonts w:ascii="仿宋_GB2312" w:eastAsia="仿宋_GB2312" w:hAnsi="仿宋_GB2312" w:cs="仿宋_GB2312" w:hint="eastAsia"/>
          <w:sz w:val="32"/>
          <w:szCs w:val="32"/>
          <w:lang w:val="zh-CN"/>
        </w:rPr>
        <w:t>本年单位增加</w:t>
      </w:r>
      <w:r w:rsidR="001A1472" w:rsidRPr="007E32FB">
        <w:rPr>
          <w:rFonts w:ascii="仿宋_GB2312" w:eastAsia="仿宋_GB2312" w:hAnsi="仿宋_GB2312" w:cs="仿宋_GB2312" w:hint="eastAsia"/>
          <w:sz w:val="32"/>
          <w:szCs w:val="32"/>
          <w:lang w:val="zh-CN"/>
        </w:rPr>
        <w:t>中央政法纪检监察转移支付资金</w:t>
      </w:r>
      <w:r w:rsidR="001A1472">
        <w:rPr>
          <w:rFonts w:ascii="仿宋_GB2312" w:eastAsia="仿宋_GB2312" w:hAnsi="仿宋_GB2312" w:cs="仿宋_GB2312" w:hint="eastAsia"/>
          <w:sz w:val="32"/>
          <w:szCs w:val="32"/>
          <w:lang w:val="zh-CN"/>
        </w:rPr>
        <w:t>、</w:t>
      </w:r>
      <w:r w:rsidR="001A1472" w:rsidRPr="007E32FB">
        <w:rPr>
          <w:rFonts w:ascii="仿宋_GB2312" w:eastAsia="仿宋_GB2312" w:hAnsi="仿宋_GB2312" w:cs="仿宋_GB2312" w:hint="eastAsia"/>
          <w:sz w:val="32"/>
          <w:szCs w:val="32"/>
          <w:lang w:val="zh-CN"/>
        </w:rPr>
        <w:t>司法局原培训学校（高新区）基础建设、后勤设备物资</w:t>
      </w:r>
      <w:r w:rsidR="001A1472">
        <w:rPr>
          <w:rFonts w:ascii="仿宋_GB2312" w:eastAsia="仿宋_GB2312" w:hAnsi="仿宋_GB2312" w:cs="仿宋_GB2312" w:hint="eastAsia"/>
          <w:sz w:val="32"/>
          <w:szCs w:val="32"/>
          <w:lang w:val="zh-CN"/>
        </w:rPr>
        <w:t>购买经费等</w:t>
      </w:r>
      <w:r>
        <w:rPr>
          <w:rFonts w:ascii="仿宋_GB2312" w:eastAsia="仿宋_GB2312" w:hint="eastAsia"/>
          <w:sz w:val="32"/>
          <w:szCs w:val="32"/>
        </w:rPr>
        <w:t>。与年初预算相比，年初预算数</w:t>
      </w:r>
      <w:r>
        <w:rPr>
          <w:rFonts w:ascii="仿宋_GB2312" w:eastAsia="仿宋_GB2312" w:hint="eastAsia"/>
          <w:sz w:val="32"/>
          <w:szCs w:val="32"/>
          <w:lang w:val="zh-CN"/>
        </w:rPr>
        <w:t>1,301.42</w:t>
      </w:r>
      <w:r>
        <w:rPr>
          <w:rFonts w:ascii="仿宋_GB2312" w:eastAsia="仿宋_GB2312" w:hint="eastAsia"/>
          <w:sz w:val="32"/>
          <w:szCs w:val="32"/>
        </w:rPr>
        <w:t>万元，决算数</w:t>
      </w:r>
      <w:r>
        <w:rPr>
          <w:rFonts w:ascii="仿宋_GB2312" w:eastAsia="仿宋_GB2312" w:hint="eastAsia"/>
          <w:sz w:val="32"/>
          <w:szCs w:val="32"/>
          <w:lang w:val="zh-CN"/>
        </w:rPr>
        <w:t>1,964.84</w:t>
      </w:r>
      <w:r>
        <w:rPr>
          <w:rFonts w:ascii="仿宋_GB2312" w:eastAsia="仿宋_GB2312" w:hint="eastAsia"/>
          <w:sz w:val="32"/>
          <w:szCs w:val="32"/>
        </w:rPr>
        <w:t>万元，预决算差异率50.98%，主要原因是：</w:t>
      </w:r>
      <w:bookmarkStart w:id="16" w:name="_Hlk177740954"/>
      <w:r w:rsidR="00D10421">
        <w:rPr>
          <w:rFonts w:ascii="仿宋_GB2312" w:eastAsia="仿宋_GB2312" w:hint="eastAsia"/>
          <w:sz w:val="32"/>
          <w:szCs w:val="32"/>
        </w:rPr>
        <w:t>单位人员增加，年中追加人员工资、津补贴等人员经费</w:t>
      </w:r>
      <w:bookmarkEnd w:id="16"/>
      <w:r w:rsidR="001A1472">
        <w:rPr>
          <w:rFonts w:ascii="仿宋_GB2312" w:eastAsia="仿宋_GB2312" w:hint="eastAsia"/>
          <w:sz w:val="32"/>
          <w:szCs w:val="32"/>
        </w:rPr>
        <w:t>；年中追加</w:t>
      </w:r>
      <w:r w:rsidR="001A1472" w:rsidRPr="007E32FB">
        <w:rPr>
          <w:rFonts w:ascii="仿宋_GB2312" w:eastAsia="仿宋_GB2312" w:hAnsi="仿宋_GB2312" w:cs="仿宋_GB2312" w:hint="eastAsia"/>
          <w:sz w:val="32"/>
          <w:szCs w:val="32"/>
          <w:lang w:val="zh-CN"/>
        </w:rPr>
        <w:t>中央政法纪检监察转移支付资金</w:t>
      </w:r>
      <w:r w:rsidR="001A1472">
        <w:rPr>
          <w:rFonts w:ascii="仿宋_GB2312" w:eastAsia="仿宋_GB2312" w:hAnsi="仿宋_GB2312" w:cs="仿宋_GB2312" w:hint="eastAsia"/>
          <w:sz w:val="32"/>
          <w:szCs w:val="32"/>
          <w:lang w:val="zh-CN"/>
        </w:rPr>
        <w:t>、</w:t>
      </w:r>
      <w:r w:rsidR="001A1472" w:rsidRPr="007E32FB">
        <w:rPr>
          <w:rFonts w:ascii="仿宋_GB2312" w:eastAsia="仿宋_GB2312" w:hAnsi="仿宋_GB2312" w:cs="仿宋_GB2312" w:hint="eastAsia"/>
          <w:sz w:val="32"/>
          <w:szCs w:val="32"/>
          <w:lang w:val="zh-CN"/>
        </w:rPr>
        <w:t>司法局原培训学校（高新区）基础建设</w:t>
      </w:r>
      <w:r w:rsidR="001A1472">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5F7C4600" w14:textId="77777777" w:rsidR="00461EBA"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3D96649D" w14:textId="77777777" w:rsidR="00461EB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D9EA31E" w14:textId="2526DFC4" w:rsidR="00461EB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2023年度一般公共预算财政拨款支出1,964.84万元，占本年支出合计的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增加681.13万元</w:t>
      </w:r>
      <w:r>
        <w:rPr>
          <w:rFonts w:ascii="仿宋_GB2312" w:eastAsia="仿宋_GB2312" w:hint="eastAsia"/>
          <w:sz w:val="32"/>
          <w:szCs w:val="32"/>
        </w:rPr>
        <w:t>，增长53.06%,主要原因是：</w:t>
      </w:r>
      <w:r w:rsidR="001A1472">
        <w:rPr>
          <w:rFonts w:ascii="仿宋_GB2312" w:eastAsia="仿宋_GB2312" w:hint="eastAsia"/>
          <w:sz w:val="32"/>
          <w:szCs w:val="32"/>
        </w:rPr>
        <w:t>单位人员增加，人员工资、津补</w:t>
      </w:r>
      <w:r w:rsidR="001A1472">
        <w:rPr>
          <w:rFonts w:ascii="仿宋_GB2312" w:eastAsia="仿宋_GB2312" w:hint="eastAsia"/>
          <w:sz w:val="32"/>
          <w:szCs w:val="32"/>
        </w:rPr>
        <w:lastRenderedPageBreak/>
        <w:t>贴等人员经费增加；</w:t>
      </w:r>
      <w:r w:rsidR="001A1472">
        <w:rPr>
          <w:rFonts w:ascii="仿宋_GB2312" w:eastAsia="仿宋_GB2312" w:hAnsi="仿宋_GB2312" w:cs="仿宋_GB2312" w:hint="eastAsia"/>
          <w:sz w:val="32"/>
          <w:szCs w:val="32"/>
          <w:lang w:val="zh-CN"/>
        </w:rPr>
        <w:t>本年单位增加</w:t>
      </w:r>
      <w:r w:rsidR="001A1472" w:rsidRPr="007E32FB">
        <w:rPr>
          <w:rFonts w:ascii="仿宋_GB2312" w:eastAsia="仿宋_GB2312" w:hAnsi="仿宋_GB2312" w:cs="仿宋_GB2312" w:hint="eastAsia"/>
          <w:sz w:val="32"/>
          <w:szCs w:val="32"/>
          <w:lang w:val="zh-CN"/>
        </w:rPr>
        <w:t>中央政法纪检监察转移支付资金</w:t>
      </w:r>
      <w:r w:rsidR="001A1472">
        <w:rPr>
          <w:rFonts w:ascii="仿宋_GB2312" w:eastAsia="仿宋_GB2312" w:hAnsi="仿宋_GB2312" w:cs="仿宋_GB2312" w:hint="eastAsia"/>
          <w:sz w:val="32"/>
          <w:szCs w:val="32"/>
          <w:lang w:val="zh-CN"/>
        </w:rPr>
        <w:t>、</w:t>
      </w:r>
      <w:r w:rsidR="001A1472" w:rsidRPr="007E32FB">
        <w:rPr>
          <w:rFonts w:ascii="仿宋_GB2312" w:eastAsia="仿宋_GB2312" w:hAnsi="仿宋_GB2312" w:cs="仿宋_GB2312" w:hint="eastAsia"/>
          <w:sz w:val="32"/>
          <w:szCs w:val="32"/>
          <w:lang w:val="zh-CN"/>
        </w:rPr>
        <w:t>司法局原培训学校（高新区）基础建设、后勤设备物资</w:t>
      </w:r>
      <w:r w:rsidR="001A1472">
        <w:rPr>
          <w:rFonts w:ascii="仿宋_GB2312" w:eastAsia="仿宋_GB2312" w:hAnsi="仿宋_GB2312" w:cs="仿宋_GB2312" w:hint="eastAsia"/>
          <w:sz w:val="32"/>
          <w:szCs w:val="32"/>
          <w:lang w:val="zh-CN"/>
        </w:rPr>
        <w:t>购买经费等</w:t>
      </w:r>
      <w:r>
        <w:rPr>
          <w:rFonts w:ascii="仿宋_GB2312" w:eastAsia="仿宋_GB2312" w:hint="eastAsia"/>
          <w:sz w:val="32"/>
          <w:szCs w:val="32"/>
        </w:rPr>
        <w:t>。与年初预算相比，年初预算数</w:t>
      </w:r>
      <w:r>
        <w:rPr>
          <w:rFonts w:ascii="仿宋_GB2312" w:eastAsia="仿宋_GB2312" w:hint="eastAsia"/>
          <w:sz w:val="32"/>
          <w:szCs w:val="32"/>
          <w:lang w:val="zh-CN"/>
        </w:rPr>
        <w:t>1,301.42</w:t>
      </w:r>
      <w:r>
        <w:rPr>
          <w:rFonts w:ascii="仿宋_GB2312" w:eastAsia="仿宋_GB2312" w:hint="eastAsia"/>
          <w:sz w:val="32"/>
          <w:szCs w:val="32"/>
        </w:rPr>
        <w:t>万元，决算数</w:t>
      </w:r>
      <w:r>
        <w:rPr>
          <w:rFonts w:ascii="仿宋_GB2312" w:eastAsia="仿宋_GB2312" w:hint="eastAsia"/>
          <w:sz w:val="32"/>
          <w:szCs w:val="32"/>
          <w:lang w:val="zh-CN"/>
        </w:rPr>
        <w:t>1,964.84</w:t>
      </w:r>
      <w:r>
        <w:rPr>
          <w:rFonts w:ascii="仿宋_GB2312" w:eastAsia="仿宋_GB2312" w:hint="eastAsia"/>
          <w:sz w:val="32"/>
          <w:szCs w:val="32"/>
        </w:rPr>
        <w:t>万元，预决算差异率</w:t>
      </w:r>
      <w:r>
        <w:rPr>
          <w:rFonts w:ascii="仿宋_GB2312" w:eastAsia="仿宋_GB2312" w:hint="eastAsia"/>
          <w:sz w:val="32"/>
          <w:szCs w:val="32"/>
          <w:lang w:val="zh-CN"/>
        </w:rPr>
        <w:t>50.98%</w:t>
      </w:r>
      <w:r>
        <w:rPr>
          <w:rFonts w:ascii="仿宋_GB2312" w:eastAsia="仿宋_GB2312" w:hint="eastAsia"/>
          <w:sz w:val="32"/>
          <w:szCs w:val="32"/>
        </w:rPr>
        <w:t>，主要原因是：</w:t>
      </w:r>
      <w:r w:rsidR="001A1472">
        <w:rPr>
          <w:rFonts w:ascii="仿宋_GB2312" w:eastAsia="仿宋_GB2312" w:hint="eastAsia"/>
          <w:sz w:val="32"/>
          <w:szCs w:val="32"/>
        </w:rPr>
        <w:t>单位人员增加，年中追加人员工资、津补贴等人员经费；年中追加</w:t>
      </w:r>
      <w:r w:rsidR="001A1472" w:rsidRPr="007E32FB">
        <w:rPr>
          <w:rFonts w:ascii="仿宋_GB2312" w:eastAsia="仿宋_GB2312" w:hAnsi="仿宋_GB2312" w:cs="仿宋_GB2312" w:hint="eastAsia"/>
          <w:sz w:val="32"/>
          <w:szCs w:val="32"/>
          <w:lang w:val="zh-CN"/>
        </w:rPr>
        <w:t>中央政法纪检监察转移支付资金</w:t>
      </w:r>
      <w:r w:rsidR="001A1472">
        <w:rPr>
          <w:rFonts w:ascii="仿宋_GB2312" w:eastAsia="仿宋_GB2312" w:hAnsi="仿宋_GB2312" w:cs="仿宋_GB2312" w:hint="eastAsia"/>
          <w:sz w:val="32"/>
          <w:szCs w:val="32"/>
          <w:lang w:val="zh-CN"/>
        </w:rPr>
        <w:t>、</w:t>
      </w:r>
      <w:r w:rsidR="001A1472" w:rsidRPr="007E32FB">
        <w:rPr>
          <w:rFonts w:ascii="仿宋_GB2312" w:eastAsia="仿宋_GB2312" w:hAnsi="仿宋_GB2312" w:cs="仿宋_GB2312" w:hint="eastAsia"/>
          <w:sz w:val="32"/>
          <w:szCs w:val="32"/>
          <w:lang w:val="zh-CN"/>
        </w:rPr>
        <w:t>司法局原培训学校（高新区）基础建设</w:t>
      </w:r>
      <w:r w:rsidR="001A1472">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59E485B2" w14:textId="77777777" w:rsidR="00461EB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FB1F78E" w14:textId="5F632EB4" w:rsidR="00461EBA" w:rsidRDefault="00D1042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.公共安全支出（类）</w:t>
      </w:r>
      <w:r>
        <w:rPr>
          <w:rFonts w:ascii="仿宋_GB2312" w:eastAsia="仿宋_GB2312" w:hint="eastAsia"/>
          <w:kern w:val="2"/>
          <w:sz w:val="32"/>
          <w:szCs w:val="32"/>
          <w:lang w:val="zh-CN"/>
        </w:rPr>
        <w:t>1,719.40</w:t>
      </w:r>
      <w:r>
        <w:rPr>
          <w:rFonts w:ascii="仿宋_GB2312" w:eastAsia="仿宋_GB2312"/>
          <w:kern w:val="2"/>
          <w:sz w:val="32"/>
          <w:szCs w:val="32"/>
          <w:lang w:val="zh-CN"/>
        </w:rPr>
        <w:t>万元，占</w:t>
      </w:r>
      <w:r>
        <w:rPr>
          <w:rFonts w:ascii="仿宋_GB2312" w:eastAsia="仿宋_GB2312" w:hint="eastAsia"/>
          <w:kern w:val="2"/>
          <w:sz w:val="32"/>
          <w:szCs w:val="32"/>
          <w:lang w:val="zh-CN"/>
        </w:rPr>
        <w:t>87.51%</w:t>
      </w:r>
      <w:r>
        <w:rPr>
          <w:rFonts w:ascii="仿宋_GB2312" w:eastAsia="仿宋_GB2312"/>
          <w:kern w:val="2"/>
          <w:sz w:val="32"/>
          <w:szCs w:val="32"/>
          <w:lang w:val="zh-CN"/>
        </w:rPr>
        <w:t>；</w:t>
      </w:r>
    </w:p>
    <w:p w14:paraId="6B255960" w14:textId="0A200865" w:rsidR="00461EBA" w:rsidRDefault="00D1042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124.08</w:t>
      </w:r>
      <w:r>
        <w:rPr>
          <w:rFonts w:ascii="仿宋_GB2312" w:eastAsia="仿宋_GB2312"/>
          <w:kern w:val="2"/>
          <w:sz w:val="32"/>
          <w:szCs w:val="32"/>
          <w:lang w:val="zh-CN"/>
        </w:rPr>
        <w:t>万元，占</w:t>
      </w:r>
      <w:r>
        <w:rPr>
          <w:rFonts w:ascii="仿宋_GB2312" w:eastAsia="仿宋_GB2312" w:hint="eastAsia"/>
          <w:kern w:val="2"/>
          <w:sz w:val="32"/>
          <w:szCs w:val="32"/>
          <w:lang w:val="zh-CN"/>
        </w:rPr>
        <w:t>6.32%</w:t>
      </w:r>
      <w:r>
        <w:rPr>
          <w:rFonts w:ascii="仿宋_GB2312" w:eastAsia="仿宋_GB2312"/>
          <w:kern w:val="2"/>
          <w:sz w:val="32"/>
          <w:szCs w:val="32"/>
          <w:lang w:val="zh-CN"/>
        </w:rPr>
        <w:t>；</w:t>
      </w:r>
    </w:p>
    <w:p w14:paraId="12E2B442" w14:textId="263ED217" w:rsidR="00461EBA" w:rsidRDefault="00D1042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56.08</w:t>
      </w:r>
      <w:r>
        <w:rPr>
          <w:rFonts w:ascii="仿宋_GB2312" w:eastAsia="仿宋_GB2312"/>
          <w:kern w:val="2"/>
          <w:sz w:val="32"/>
          <w:szCs w:val="32"/>
          <w:lang w:val="zh-CN"/>
        </w:rPr>
        <w:t>万元，占</w:t>
      </w:r>
      <w:r>
        <w:rPr>
          <w:rFonts w:ascii="仿宋_GB2312" w:eastAsia="仿宋_GB2312" w:hint="eastAsia"/>
          <w:kern w:val="2"/>
          <w:sz w:val="32"/>
          <w:szCs w:val="32"/>
          <w:lang w:val="zh-CN"/>
        </w:rPr>
        <w:t>2.85%</w:t>
      </w:r>
      <w:r>
        <w:rPr>
          <w:rFonts w:ascii="仿宋_GB2312" w:eastAsia="仿宋_GB2312"/>
          <w:kern w:val="2"/>
          <w:sz w:val="32"/>
          <w:szCs w:val="32"/>
          <w:lang w:val="zh-CN"/>
        </w:rPr>
        <w:t>；</w:t>
      </w:r>
    </w:p>
    <w:p w14:paraId="54522FF9" w14:textId="70073BCB" w:rsidR="001A1472" w:rsidRDefault="00D1042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62.93</w:t>
      </w:r>
      <w:r>
        <w:rPr>
          <w:rFonts w:ascii="仿宋_GB2312" w:eastAsia="仿宋_GB2312"/>
          <w:kern w:val="2"/>
          <w:sz w:val="32"/>
          <w:szCs w:val="32"/>
          <w:lang w:val="zh-CN"/>
        </w:rPr>
        <w:t>万元，占</w:t>
      </w:r>
      <w:r>
        <w:rPr>
          <w:rFonts w:ascii="仿宋_GB2312" w:eastAsia="仿宋_GB2312" w:hint="eastAsia"/>
          <w:kern w:val="2"/>
          <w:sz w:val="32"/>
          <w:szCs w:val="32"/>
          <w:lang w:val="zh-CN"/>
        </w:rPr>
        <w:t>3.20%</w:t>
      </w:r>
      <w:r w:rsidR="001A1472">
        <w:rPr>
          <w:rFonts w:ascii="仿宋_GB2312" w:eastAsia="仿宋_GB2312" w:hint="eastAsia"/>
          <w:kern w:val="2"/>
          <w:sz w:val="32"/>
          <w:szCs w:val="32"/>
          <w:lang w:val="zh-CN"/>
        </w:rPr>
        <w:t>；</w:t>
      </w:r>
    </w:p>
    <w:p w14:paraId="19010BBB" w14:textId="4F78244A" w:rsidR="00461EBA" w:rsidRDefault="001A147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sidRPr="001A1472">
        <w:rPr>
          <w:rFonts w:ascii="仿宋_GB2312" w:eastAsia="仿宋_GB2312" w:hint="eastAsia"/>
          <w:kern w:val="2"/>
          <w:sz w:val="32"/>
          <w:szCs w:val="32"/>
          <w:lang w:val="zh-CN"/>
        </w:rPr>
        <w:t>其他支出（类）2.35万元，占0.12%</w:t>
      </w:r>
      <w:r w:rsidR="00D10421">
        <w:rPr>
          <w:rFonts w:ascii="仿宋_GB2312" w:eastAsia="仿宋_GB2312" w:hint="eastAsia"/>
          <w:kern w:val="2"/>
          <w:sz w:val="32"/>
          <w:szCs w:val="32"/>
          <w:lang w:val="zh-CN"/>
        </w:rPr>
        <w:t>。</w:t>
      </w:r>
    </w:p>
    <w:p w14:paraId="621B451A" w14:textId="77777777" w:rsidR="00461EB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B36CFAF" w14:textId="2A06BA43"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1.卫生健康支出（类）行政事业单位医疗（款）其他行政事业单位医疗支出（项）:支出决算数为0.18万元，比上年决算增加0.00万元，增长0.</w:t>
      </w:r>
      <w:r w:rsidR="00D10421">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%，主要原因是：</w:t>
      </w:r>
      <w:r w:rsidR="00D10421">
        <w:rPr>
          <w:rFonts w:ascii="仿宋_GB2312" w:eastAsia="仿宋_GB2312" w:hAnsi="仿宋_GB2312" w:cs="仿宋_GB2312" w:hint="eastAsia"/>
          <w:sz w:val="32"/>
          <w:szCs w:val="32"/>
          <w:lang w:val="zh-CN"/>
        </w:rPr>
        <w:t>与上年对比无变化</w:t>
      </w:r>
      <w:r>
        <w:rPr>
          <w:rFonts w:ascii="仿宋_GB2312" w:eastAsia="仿宋_GB2312" w:hAnsi="仿宋_GB2312" w:cs="仿宋_GB2312" w:hint="eastAsia"/>
          <w:sz w:val="32"/>
          <w:szCs w:val="32"/>
          <w:lang w:val="zh-CN"/>
        </w:rPr>
        <w:t>。</w:t>
      </w:r>
    </w:p>
    <w:p w14:paraId="10CA533B" w14:textId="07A2505A"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2.卫生健康支出（类）行政事业单位医疗（款）行政单位医疗（项）:支出决算数为50.58万元，比上年决算增加21.53万元，增长74.1</w:t>
      </w:r>
      <w:r w:rsidR="00F4665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D10421">
        <w:rPr>
          <w:rFonts w:ascii="仿宋_GB2312" w:eastAsia="仿宋_GB2312" w:hAnsi="仿宋_GB2312" w:cs="仿宋_GB2312" w:hint="eastAsia"/>
          <w:sz w:val="32"/>
          <w:szCs w:val="32"/>
          <w:lang w:val="zh-CN"/>
        </w:rPr>
        <w:t>单位人员增加，</w:t>
      </w:r>
      <w:r w:rsidR="005B5EAF" w:rsidRPr="005B5EAF">
        <w:rPr>
          <w:rFonts w:ascii="仿宋_GB2312" w:eastAsia="仿宋_GB2312" w:hAnsi="仿宋_GB2312" w:cs="仿宋_GB2312" w:hint="eastAsia"/>
          <w:sz w:val="32"/>
          <w:szCs w:val="32"/>
          <w:lang w:val="zh-CN"/>
        </w:rPr>
        <w:t>职工基本医疗保险缴费</w:t>
      </w:r>
      <w:r w:rsidR="005B5EAF">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CE7AC11" w14:textId="5203ECEC"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3.卫生健康支出（类）行政事业单位医疗（款）公务员医疗补助（项）:支出决算数为5.32万元，比上年决算减少3.8</w:t>
      </w:r>
      <w:r w:rsidR="00F4665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万元，下降42.</w:t>
      </w:r>
      <w:r w:rsidR="00F46658">
        <w:rPr>
          <w:rFonts w:ascii="仿宋_GB2312" w:eastAsia="仿宋_GB2312" w:hAnsi="仿宋_GB2312" w:cs="仿宋_GB2312" w:hint="eastAsia"/>
          <w:sz w:val="32"/>
          <w:szCs w:val="32"/>
        </w:rPr>
        <w:t>98</w:t>
      </w:r>
      <w:r>
        <w:rPr>
          <w:rFonts w:ascii="仿宋_GB2312" w:eastAsia="仿宋_GB2312" w:hAnsi="仿宋_GB2312" w:cs="仿宋_GB2312" w:hint="eastAsia"/>
          <w:sz w:val="32"/>
          <w:szCs w:val="32"/>
        </w:rPr>
        <w:t>%，主要原因是：</w:t>
      </w:r>
      <w:r w:rsidR="000908A6" w:rsidRPr="000908A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1EC0D368" w14:textId="5FF6BBE6"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4.住房保障支出（类）住房改革支出（款）住房公积金（项）:支出决算数为62.93万元，比上年决算增加25.90万元，增长69.9</w:t>
      </w:r>
      <w:r w:rsidR="00F46658">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sidR="005B5EAF">
        <w:rPr>
          <w:rFonts w:ascii="仿宋_GB2312" w:eastAsia="仿宋_GB2312" w:hAnsi="仿宋_GB2312" w:cs="仿宋_GB2312" w:hint="eastAsia"/>
          <w:sz w:val="32"/>
          <w:szCs w:val="32"/>
          <w:lang w:val="zh-CN"/>
        </w:rPr>
        <w:t>单位人员增加，人员</w:t>
      </w:r>
      <w:r w:rsidR="005B5EAF">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667AFE57" w14:textId="71A9F200"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5.社会保障和就业支出（类）就业补助（款）公益性岗位补贴（项）:支出决算数为6.76万元，比上年决算增加6.76万元，增长100%，主要原因是：</w:t>
      </w:r>
      <w:r w:rsidR="000908A6" w:rsidRPr="000908A6">
        <w:rPr>
          <w:rFonts w:ascii="仿宋_GB2312" w:eastAsia="仿宋_GB2312" w:hAnsi="仿宋_GB2312" w:cs="仿宋_GB2312" w:hint="eastAsia"/>
          <w:sz w:val="32"/>
          <w:szCs w:val="32"/>
          <w:lang w:val="zh-CN"/>
        </w:rPr>
        <w:t>单位本年功能科目调整，此科目</w:t>
      </w:r>
      <w:r w:rsidR="000908A6">
        <w:rPr>
          <w:rFonts w:ascii="仿宋_GB2312" w:eastAsia="仿宋_GB2312" w:hAnsi="仿宋_GB2312" w:cs="仿宋_GB2312" w:hint="eastAsia"/>
          <w:sz w:val="32"/>
          <w:szCs w:val="32"/>
          <w:lang w:val="zh-CN"/>
        </w:rPr>
        <w:t>上</w:t>
      </w:r>
      <w:r w:rsidR="000908A6" w:rsidRPr="000908A6">
        <w:rPr>
          <w:rFonts w:ascii="仿宋_GB2312" w:eastAsia="仿宋_GB2312" w:hAnsi="仿宋_GB2312" w:cs="仿宋_GB2312" w:hint="eastAsia"/>
          <w:sz w:val="32"/>
          <w:szCs w:val="32"/>
          <w:lang w:val="zh-CN"/>
        </w:rPr>
        <w:t>年合并至主款科目反映，</w:t>
      </w:r>
      <w:r w:rsidR="000908A6">
        <w:rPr>
          <w:rFonts w:ascii="仿宋_GB2312" w:eastAsia="仿宋_GB2312" w:hAnsi="仿宋_GB2312" w:cs="仿宋_GB2312" w:hint="eastAsia"/>
          <w:sz w:val="32"/>
          <w:szCs w:val="32"/>
          <w:lang w:val="zh-CN"/>
        </w:rPr>
        <w:t>本年单独核算，</w:t>
      </w:r>
      <w:r w:rsidR="000908A6" w:rsidRPr="000908A6">
        <w:rPr>
          <w:rFonts w:ascii="仿宋_GB2312" w:eastAsia="仿宋_GB2312" w:hAnsi="仿宋_GB2312" w:cs="仿宋_GB2312" w:hint="eastAsia"/>
          <w:sz w:val="32"/>
          <w:szCs w:val="32"/>
          <w:lang w:val="zh-CN"/>
        </w:rPr>
        <w:t>导致此经费</w:t>
      </w:r>
      <w:r w:rsidR="000908A6">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77C4D57" w14:textId="18522428"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6.公共安全支出（类）司法（款）行政运行（项）:支出决算数为1,071.27万元，比上年决算增加192.96万元，增长21.97%，主要原因是：</w:t>
      </w:r>
      <w:r w:rsidR="007E32FB">
        <w:rPr>
          <w:rFonts w:ascii="仿宋_GB2312" w:eastAsia="仿宋_GB2312" w:hAnsi="仿宋_GB2312" w:cs="仿宋_GB2312" w:hint="eastAsia"/>
          <w:sz w:val="32"/>
          <w:szCs w:val="32"/>
          <w:lang w:val="zh-CN"/>
        </w:rPr>
        <w:t>单位人员增加，人员工资、津补贴等人员经费增加</w:t>
      </w:r>
      <w:r>
        <w:rPr>
          <w:rFonts w:ascii="仿宋_GB2312" w:eastAsia="仿宋_GB2312" w:hAnsi="仿宋_GB2312" w:cs="仿宋_GB2312" w:hint="eastAsia"/>
          <w:sz w:val="32"/>
          <w:szCs w:val="32"/>
          <w:lang w:val="zh-CN"/>
        </w:rPr>
        <w:t>。</w:t>
      </w:r>
    </w:p>
    <w:p w14:paraId="16AFAE24" w14:textId="1FB5EB2E"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7.社会保障和就业支出（类）行政事业单位养老支出（款）机关事业单位职业年金缴费支出（项）:支出决算数为34.01万元，比上年决算增加21.44万元，增长170.5</w:t>
      </w:r>
      <w:r w:rsidR="00F46658">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7E32FB">
        <w:rPr>
          <w:rFonts w:ascii="仿宋_GB2312" w:eastAsia="仿宋_GB2312" w:hAnsi="仿宋_GB2312" w:cs="仿宋_GB2312" w:hint="eastAsia"/>
          <w:sz w:val="32"/>
          <w:szCs w:val="32"/>
          <w:lang w:val="zh-CN"/>
        </w:rPr>
        <w:t>单位</w:t>
      </w:r>
      <w:r w:rsidR="000908A6">
        <w:rPr>
          <w:rFonts w:ascii="仿宋_GB2312" w:eastAsia="仿宋_GB2312" w:hAnsi="仿宋_GB2312" w:cs="仿宋_GB2312" w:hint="eastAsia"/>
          <w:sz w:val="32"/>
          <w:szCs w:val="32"/>
          <w:lang w:val="zh-CN"/>
        </w:rPr>
        <w:t>退休</w:t>
      </w:r>
      <w:r w:rsidR="007E32FB">
        <w:rPr>
          <w:rFonts w:ascii="仿宋_GB2312" w:eastAsia="仿宋_GB2312" w:hAnsi="仿宋_GB2312" w:cs="仿宋_GB2312" w:hint="eastAsia"/>
          <w:sz w:val="32"/>
          <w:szCs w:val="32"/>
          <w:lang w:val="zh-CN"/>
        </w:rPr>
        <w:t>人员增加，人员</w:t>
      </w:r>
      <w:r w:rsidR="007E32FB">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6CB86302" w14:textId="3680534D"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8.其他支出（类）其他支出（款）其他支出（项）:支</w:t>
      </w:r>
      <w:r>
        <w:rPr>
          <w:rFonts w:ascii="仿宋_GB2312" w:eastAsia="仿宋_GB2312" w:hAnsi="仿宋_GB2312" w:cs="仿宋_GB2312" w:hint="eastAsia"/>
          <w:sz w:val="32"/>
          <w:szCs w:val="32"/>
        </w:rPr>
        <w:lastRenderedPageBreak/>
        <w:t>出决算数为2.35万元，比上年决算减少6.01万元，下降71.</w:t>
      </w:r>
      <w:r w:rsidR="00F46658">
        <w:rPr>
          <w:rFonts w:ascii="仿宋_GB2312" w:eastAsia="仿宋_GB2312" w:hAnsi="仿宋_GB2312" w:cs="仿宋_GB2312" w:hint="eastAsia"/>
          <w:sz w:val="32"/>
          <w:szCs w:val="32"/>
        </w:rPr>
        <w:t>89</w:t>
      </w:r>
      <w:r>
        <w:rPr>
          <w:rFonts w:ascii="仿宋_GB2312" w:eastAsia="仿宋_GB2312" w:hAnsi="仿宋_GB2312" w:cs="仿宋_GB2312" w:hint="eastAsia"/>
          <w:sz w:val="32"/>
          <w:szCs w:val="32"/>
        </w:rPr>
        <w:t>%，主要原因是：</w:t>
      </w:r>
      <w:r w:rsidR="007E32FB">
        <w:rPr>
          <w:rFonts w:ascii="仿宋_GB2312" w:eastAsia="仿宋_GB2312" w:hAnsi="仿宋_GB2312" w:cs="仿宋_GB2312" w:hint="eastAsia"/>
          <w:sz w:val="32"/>
          <w:szCs w:val="32"/>
          <w:lang w:val="zh-CN"/>
        </w:rPr>
        <w:t>本年单位减少为民办实事业务经费</w:t>
      </w:r>
      <w:r>
        <w:rPr>
          <w:rFonts w:ascii="仿宋_GB2312" w:eastAsia="仿宋_GB2312" w:hAnsi="仿宋_GB2312" w:cs="仿宋_GB2312" w:hint="eastAsia"/>
          <w:sz w:val="32"/>
          <w:szCs w:val="32"/>
          <w:lang w:val="zh-CN"/>
        </w:rPr>
        <w:t>。</w:t>
      </w:r>
    </w:p>
    <w:p w14:paraId="78BB2BF3" w14:textId="1A62A1EE"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9.公共安全支出（类）司法（款）其他司法支出（项）:支出决算数为648.13万元，比上年决算增加399.46万元，增长160.64%，主要原因是：</w:t>
      </w:r>
      <w:r w:rsidR="007E32FB">
        <w:rPr>
          <w:rFonts w:ascii="仿宋_GB2312" w:eastAsia="仿宋_GB2312" w:hAnsi="仿宋_GB2312" w:cs="仿宋_GB2312" w:hint="eastAsia"/>
          <w:sz w:val="32"/>
          <w:szCs w:val="32"/>
          <w:lang w:val="zh-CN"/>
        </w:rPr>
        <w:t>本年单位增加</w:t>
      </w:r>
      <w:r w:rsidR="007E32FB" w:rsidRPr="007E32FB">
        <w:rPr>
          <w:rFonts w:ascii="仿宋_GB2312" w:eastAsia="仿宋_GB2312" w:hAnsi="仿宋_GB2312" w:cs="仿宋_GB2312" w:hint="eastAsia"/>
          <w:sz w:val="32"/>
          <w:szCs w:val="32"/>
          <w:lang w:val="zh-CN"/>
        </w:rPr>
        <w:t>中央政法纪检监察转移支付资金</w:t>
      </w:r>
      <w:r w:rsidR="007E32FB">
        <w:rPr>
          <w:rFonts w:ascii="仿宋_GB2312" w:eastAsia="仿宋_GB2312" w:hAnsi="仿宋_GB2312" w:cs="仿宋_GB2312" w:hint="eastAsia"/>
          <w:sz w:val="32"/>
          <w:szCs w:val="32"/>
          <w:lang w:val="zh-CN"/>
        </w:rPr>
        <w:t>、</w:t>
      </w:r>
      <w:r w:rsidR="007E32FB" w:rsidRPr="007E32FB">
        <w:rPr>
          <w:rFonts w:ascii="仿宋_GB2312" w:eastAsia="仿宋_GB2312" w:hAnsi="仿宋_GB2312" w:cs="仿宋_GB2312" w:hint="eastAsia"/>
          <w:sz w:val="32"/>
          <w:szCs w:val="32"/>
          <w:lang w:val="zh-CN"/>
        </w:rPr>
        <w:t>司法局原培训学校（高新区）基础建设、后勤设备物资</w:t>
      </w:r>
      <w:r w:rsidR="007E32FB">
        <w:rPr>
          <w:rFonts w:ascii="仿宋_GB2312" w:eastAsia="仿宋_GB2312" w:hAnsi="仿宋_GB2312" w:cs="仿宋_GB2312" w:hint="eastAsia"/>
          <w:sz w:val="32"/>
          <w:szCs w:val="32"/>
          <w:lang w:val="zh-CN"/>
        </w:rPr>
        <w:t>购买经费等</w:t>
      </w:r>
      <w:r>
        <w:rPr>
          <w:rFonts w:ascii="仿宋_GB2312" w:eastAsia="仿宋_GB2312" w:hAnsi="仿宋_GB2312" w:cs="仿宋_GB2312" w:hint="eastAsia"/>
          <w:sz w:val="32"/>
          <w:szCs w:val="32"/>
          <w:lang w:val="zh-CN"/>
        </w:rPr>
        <w:t>。</w:t>
      </w:r>
    </w:p>
    <w:p w14:paraId="3F91FC98" w14:textId="5565D0AA"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10.社会保障和就业支出（类）行政事业单位养老支出（款）机关事业单位基本养老保险缴费支出（项）:支出决算数为83.31万元，比上年决算增加34.3</w:t>
      </w:r>
      <w:r w:rsidR="00F46658">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万元，增长70.2</w:t>
      </w:r>
      <w:r w:rsidR="00F46658">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7E32FB">
        <w:rPr>
          <w:rFonts w:ascii="仿宋_GB2312" w:eastAsia="仿宋_GB2312" w:hAnsi="仿宋_GB2312" w:cs="仿宋_GB2312" w:hint="eastAsia"/>
          <w:sz w:val="32"/>
          <w:szCs w:val="32"/>
          <w:lang w:val="zh-CN"/>
        </w:rPr>
        <w:t>单位人员增加，人员</w:t>
      </w:r>
      <w:r w:rsidR="007E32FB">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5E941BAC" w14:textId="553C5855"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11.社会保障和就业支出（类）行政事业单位养老支出（款）行政单位离退休（项）:支出决算数为0.00万元，比上年决算减少1.86万元，下降100%，主要原因是：</w:t>
      </w:r>
      <w:bookmarkStart w:id="19" w:name="_Hlk182228240"/>
      <w:r w:rsidR="0018709E">
        <w:rPr>
          <w:rFonts w:ascii="仿宋_GB2312" w:eastAsia="仿宋_GB2312" w:hint="eastAsia"/>
          <w:sz w:val="32"/>
          <w:szCs w:val="32"/>
          <w:lang w:val="zh-CN"/>
        </w:rPr>
        <w:t>单位科目调整，本年将退休人员取暖费、交通费等调整至单位主款</w:t>
      </w:r>
      <w:bookmarkEnd w:id="19"/>
      <w:r>
        <w:rPr>
          <w:rFonts w:ascii="仿宋_GB2312" w:eastAsia="仿宋_GB2312" w:hAnsi="仿宋_GB2312" w:cs="仿宋_GB2312" w:hint="eastAsia"/>
          <w:sz w:val="32"/>
          <w:szCs w:val="32"/>
          <w:lang w:val="zh-CN"/>
        </w:rPr>
        <w:t>。</w:t>
      </w:r>
    </w:p>
    <w:p w14:paraId="72F6881F" w14:textId="210BFCE2" w:rsidR="00461EB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12.资源勘探工业信息等支出（类）支持中小企业发展和管理支出（款）其他支持中小企业发展和管理支出（项）:支出决算数为0.00万元，比上年决算减少9.57万元，下降100%，主要原因是：</w:t>
      </w:r>
      <w:r w:rsidR="0018709E">
        <w:rPr>
          <w:rFonts w:ascii="仿宋_GB2312" w:eastAsia="仿宋_GB2312" w:hAnsi="仿宋_GB2312" w:cs="仿宋_GB2312" w:hint="eastAsia"/>
          <w:sz w:val="32"/>
          <w:szCs w:val="32"/>
        </w:rPr>
        <w:t>本年本科目减少</w:t>
      </w:r>
      <w:r w:rsidR="0018709E" w:rsidRPr="0018709E">
        <w:rPr>
          <w:rFonts w:ascii="仿宋_GB2312" w:eastAsia="仿宋_GB2312" w:hint="eastAsia"/>
          <w:sz w:val="32"/>
          <w:szCs w:val="32"/>
          <w:lang w:val="zh-CN"/>
        </w:rPr>
        <w:t>219专班</w:t>
      </w:r>
      <w:r w:rsidR="000908A6">
        <w:rPr>
          <w:rFonts w:ascii="仿宋_GB2312" w:eastAsia="仿宋_GB2312" w:hint="eastAsia"/>
          <w:sz w:val="32"/>
          <w:szCs w:val="32"/>
          <w:lang w:val="zh-CN"/>
        </w:rPr>
        <w:t>项目</w:t>
      </w:r>
      <w:r w:rsidR="0018709E" w:rsidRPr="0018709E">
        <w:rPr>
          <w:rFonts w:ascii="仿宋_GB2312" w:eastAsia="仿宋_GB2312" w:hint="eastAsia"/>
          <w:sz w:val="32"/>
          <w:szCs w:val="32"/>
          <w:lang w:val="zh-CN"/>
        </w:rPr>
        <w:t>经费</w:t>
      </w:r>
      <w:r>
        <w:rPr>
          <w:rFonts w:ascii="仿宋_GB2312" w:eastAsia="仿宋_GB2312" w:hAnsi="仿宋_GB2312" w:cs="仿宋_GB2312" w:hint="eastAsia"/>
          <w:sz w:val="32"/>
          <w:szCs w:val="32"/>
          <w:lang w:val="zh-CN"/>
        </w:rPr>
        <w:t>。</w:t>
      </w:r>
    </w:p>
    <w:p w14:paraId="76D10A04" w14:textId="77777777" w:rsidR="00461EB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C7A25ED" w14:textId="4F0CFA77"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2023年度一般公共预算财政拨款基本支出1,314.36万</w:t>
      </w:r>
      <w:r>
        <w:rPr>
          <w:rFonts w:ascii="仿宋_GB2312" w:eastAsia="仿宋_GB2312" w:hint="eastAsia"/>
          <w:sz w:val="32"/>
          <w:szCs w:val="32"/>
        </w:rPr>
        <w:lastRenderedPageBreak/>
        <w:t>元，其中：人员经费1,228.01万元，包括：基本工资、津贴补贴、奖金、机关事业单位基本养老保险缴费、职业年金缴费、职工基本医疗保险缴费、公务员医疗补助缴费、其他社会保障缴费、住房公积金、医疗费、其他工资福利支出、退休费、抚恤金、生活补助。</w:t>
      </w:r>
    </w:p>
    <w:p w14:paraId="7E6F575B" w14:textId="64DA679F" w:rsidR="00461EBA"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公用经费86.35万元，包括：办公费、邮电费、差旅费、维修（护）费、委托业务费、福利费、公务用车运行维护费、办公设备购置</w:t>
      </w:r>
      <w:r>
        <w:rPr>
          <w:rFonts w:ascii="仿宋_GB2312" w:eastAsia="仿宋_GB2312" w:hAnsi="宋体" w:cs="宋体" w:hint="eastAsia"/>
          <w:kern w:val="0"/>
          <w:sz w:val="32"/>
          <w:szCs w:val="32"/>
        </w:rPr>
        <w:t>。</w:t>
      </w:r>
    </w:p>
    <w:p w14:paraId="107734F9" w14:textId="77777777" w:rsidR="00461EB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837F21F" w14:textId="64775CCE" w:rsidR="00461EB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“三公”经费支出72.69万元，</w:t>
      </w:r>
      <w:r>
        <w:rPr>
          <w:rFonts w:ascii="仿宋_GB2312" w:eastAsia="仿宋_GB2312" w:hint="eastAsia"/>
          <w:sz w:val="32"/>
          <w:szCs w:val="32"/>
        </w:rPr>
        <w:t>比上年</w:t>
      </w:r>
      <w:r>
        <w:rPr>
          <w:rFonts w:ascii="仿宋_GB2312" w:eastAsia="仿宋_GB2312" w:hint="eastAsia"/>
          <w:sz w:val="32"/>
          <w:szCs w:val="32"/>
          <w:lang w:val="zh-CN"/>
        </w:rPr>
        <w:t>增加59.46万元，</w:t>
      </w:r>
      <w:r>
        <w:rPr>
          <w:rFonts w:ascii="仿宋_GB2312" w:eastAsia="仿宋_GB2312" w:hint="eastAsia"/>
          <w:sz w:val="32"/>
          <w:szCs w:val="32"/>
        </w:rPr>
        <w:t>增长449.43%,</w:t>
      </w:r>
      <w:r>
        <w:rPr>
          <w:rFonts w:ascii="仿宋_GB2312" w:eastAsia="仿宋_GB2312" w:hint="eastAsia"/>
          <w:sz w:val="32"/>
          <w:szCs w:val="32"/>
          <w:lang w:val="zh-CN"/>
        </w:rPr>
        <w:t>主要原因是：</w:t>
      </w:r>
      <w:r w:rsidR="007E32FB">
        <w:rPr>
          <w:rFonts w:ascii="仿宋_GB2312" w:eastAsia="仿宋_GB2312" w:hint="eastAsia"/>
          <w:sz w:val="32"/>
          <w:szCs w:val="32"/>
          <w:lang w:val="zh-CN"/>
        </w:rPr>
        <w:t>本年单位购置3辆执法执勤用车，车辆购置费、燃油费较上年增加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E32FB">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；公务用车购置及运行维护费支出72.69万元，占100.00%，比上年增加59.46万元，</w:t>
      </w:r>
      <w:r>
        <w:rPr>
          <w:rFonts w:ascii="仿宋_GB2312" w:eastAsia="仿宋_GB2312" w:hint="eastAsia"/>
          <w:sz w:val="32"/>
          <w:szCs w:val="32"/>
        </w:rPr>
        <w:t>增长449.43%,</w:t>
      </w:r>
      <w:r>
        <w:rPr>
          <w:rFonts w:ascii="仿宋_GB2312" w:eastAsia="仿宋_GB2312" w:hint="eastAsia"/>
          <w:sz w:val="32"/>
          <w:szCs w:val="32"/>
          <w:lang w:val="zh-CN"/>
        </w:rPr>
        <w:t>主要原因是：</w:t>
      </w:r>
      <w:r w:rsidR="007E32FB">
        <w:rPr>
          <w:rFonts w:ascii="仿宋_GB2312" w:eastAsia="仿宋_GB2312" w:hint="eastAsia"/>
          <w:sz w:val="32"/>
          <w:szCs w:val="32"/>
          <w:lang w:val="zh-CN"/>
        </w:rPr>
        <w:t>本年单位购置3辆执法执勤用车，车辆购置费、燃油费较上年增加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E32FB">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25507BE9" w14:textId="77777777" w:rsidR="00461EB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BAE5BA9" w14:textId="018368FD" w:rsidR="00461EB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E32FB">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w:t>
      </w:r>
      <w:r>
        <w:rPr>
          <w:rFonts w:ascii="仿宋_GB2312" w:eastAsia="仿宋_GB2312" w:hint="eastAsia"/>
          <w:sz w:val="32"/>
          <w:szCs w:val="32"/>
          <w:lang w:val="zh-CN"/>
        </w:rPr>
        <w:lastRenderedPageBreak/>
        <w:t>公出国（境）0人次。</w:t>
      </w:r>
    </w:p>
    <w:p w14:paraId="0AFF16D9" w14:textId="626A3F4B"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公务用车购置及运行维护费72.69万元，其中：公务用车购置费52.00万元，公务用车运行维护费20.69万元。公务用车运行维护费开支内容包括</w:t>
      </w:r>
      <w:bookmarkStart w:id="20" w:name="_Hlk176442988"/>
      <w:r w:rsidR="007E32FB" w:rsidRPr="00FB71B8">
        <w:rPr>
          <w:rFonts w:ascii="仿宋_GB2312" w:eastAsia="仿宋_GB2312" w:cs="仿宋_GB2312" w:hint="eastAsia"/>
          <w:kern w:val="0"/>
          <w:sz w:val="32"/>
          <w:szCs w:val="32"/>
        </w:rPr>
        <w:t>公务用车燃油费、车辆维修维护费、保险费、过路费等</w:t>
      </w:r>
      <w:bookmarkEnd w:id="20"/>
      <w:r>
        <w:rPr>
          <w:rFonts w:ascii="仿宋_GB2312" w:eastAsia="仿宋_GB2312" w:hint="eastAsia"/>
          <w:sz w:val="32"/>
          <w:szCs w:val="32"/>
          <w:lang w:val="zh-CN"/>
        </w:rPr>
        <w:t>。公务用车购置数3辆，公务用车保有量19辆。国有资产占用情况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19辆，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1" w:name="_Hlk181961318"/>
      <w:r w:rsidR="0018709E" w:rsidRPr="0005359B">
        <w:rPr>
          <w:rFonts w:ascii="仿宋_GB2312" w:eastAsia="仿宋_GB2312" w:hint="eastAsia"/>
          <w:sz w:val="32"/>
          <w:szCs w:val="32"/>
          <w:lang w:val="zh-CN"/>
        </w:rPr>
        <w:t>国有资产车辆与公务用车保有量无差异</w:t>
      </w:r>
      <w:bookmarkEnd w:id="21"/>
      <w:r>
        <w:rPr>
          <w:rFonts w:ascii="仿宋_GB2312" w:eastAsia="仿宋_GB2312" w:hint="eastAsia"/>
          <w:sz w:val="32"/>
          <w:szCs w:val="32"/>
          <w:lang w:val="zh-CN"/>
        </w:rPr>
        <w:t>。</w:t>
      </w:r>
    </w:p>
    <w:p w14:paraId="771C3C00" w14:textId="7E9873D6" w:rsidR="00461EB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E32FB">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1136BC8C" w14:textId="0F2A1041" w:rsidR="00461EB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预算数72.69万元，决算数72.69万元，预决算差异率0.00%，主要原因是：</w:t>
      </w:r>
      <w:bookmarkStart w:id="22" w:name="_Hlk176443013"/>
      <w:r w:rsidR="00511A07" w:rsidRPr="004310A8">
        <w:rPr>
          <w:rFonts w:ascii="仿宋_GB2312" w:eastAsia="仿宋_GB2312" w:hint="eastAsia"/>
          <w:sz w:val="32"/>
          <w:szCs w:val="32"/>
          <w:lang w:val="zh-CN"/>
        </w:rPr>
        <w:t>本年严格按年初预算执行“三公”经费，预决算对比无差异</w:t>
      </w:r>
      <w:bookmarkEnd w:id="22"/>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11A07">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预算数52.00万元，决算数52.00万元，预决算差异率0.00%，主要原因是：</w:t>
      </w:r>
      <w:r w:rsidR="00511A07"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预算数20.69万元，决算数20.69万元，预决算差异率0.00%，主要原因是：</w:t>
      </w:r>
      <w:r w:rsidR="00511A07"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w:t>
      </w:r>
      <w:r w:rsidR="00511A0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7BEBF3BD" w14:textId="77777777" w:rsidR="00461EBA"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65E3322B" w14:textId="77777777"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0CC5D9E" w14:textId="77777777" w:rsidR="00461EB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1A0C99A" w14:textId="77777777" w:rsidR="00461EB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2319E8B" w14:textId="77777777" w:rsidR="00461EBA"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649BEC19" w14:textId="77777777" w:rsidR="00461EBA"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4CBD5E5D" w14:textId="270E54F0" w:rsidR="00461EBA"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昌吉市司法局（行政单位和参照公务员法管理事业单位）机关运行经费支出86.35万元，</w:t>
      </w:r>
      <w:r>
        <w:rPr>
          <w:rFonts w:ascii="仿宋_GB2312" w:eastAsia="仿宋_GB2312" w:hAnsi="仿宋_GB2312" w:cs="仿宋_GB2312" w:hint="eastAsia"/>
          <w:sz w:val="32"/>
          <w:szCs w:val="32"/>
          <w:lang w:val="zh-CN"/>
        </w:rPr>
        <w:t>比上年增加44.43万元，增长105.99%，主要原因是：</w:t>
      </w:r>
      <w:r w:rsidR="00511A07">
        <w:rPr>
          <w:rFonts w:ascii="仿宋_GB2312" w:eastAsia="仿宋_GB2312" w:hAnsi="仿宋_GB2312" w:cs="仿宋_GB2312" w:hint="eastAsia"/>
          <w:sz w:val="32"/>
          <w:szCs w:val="32"/>
          <w:lang w:val="zh-CN"/>
        </w:rPr>
        <w:t>本年单位办公经费、车辆购置费等较上年增加</w:t>
      </w:r>
      <w:r>
        <w:rPr>
          <w:rFonts w:ascii="仿宋_GB2312" w:eastAsia="仿宋_GB2312" w:hAnsi="仿宋_GB2312" w:cs="仿宋_GB2312" w:hint="eastAsia"/>
          <w:sz w:val="32"/>
          <w:szCs w:val="32"/>
          <w:lang w:val="zh-CN"/>
        </w:rPr>
        <w:t>。</w:t>
      </w:r>
    </w:p>
    <w:p w14:paraId="1CEA9466" w14:textId="77777777" w:rsidR="00461EB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6E4BBDC1" w14:textId="77777777" w:rsidR="00461EB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2023年度政府采购支出总额96.44万元，其中：政府采购货物支出5.24万元、政府采购工程支出17.00万元、政府采购服务支出74.21万元。</w:t>
      </w:r>
    </w:p>
    <w:p w14:paraId="6ABB97DC" w14:textId="77777777" w:rsidR="00461EB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授予中小企业合同金额96.44万元，占政府采购支出总额的100.00%，其中：授予小微企业合同金额95.97万元，占政府采购支出总额的99.51%</w:t>
      </w:r>
      <w:r>
        <w:rPr>
          <w:rFonts w:ascii="仿宋_GB2312" w:eastAsia="仿宋_GB2312" w:hAnsi="仿宋_GB2312" w:cs="仿宋_GB2312" w:hint="eastAsia"/>
          <w:sz w:val="32"/>
          <w:szCs w:val="32"/>
        </w:rPr>
        <w:t>。</w:t>
      </w:r>
    </w:p>
    <w:p w14:paraId="39BDD1C7" w14:textId="77777777" w:rsidR="00461EBA" w:rsidRPr="00511A07" w:rsidRDefault="00000000">
      <w:pPr>
        <w:ind w:firstLineChars="200" w:firstLine="640"/>
        <w:jc w:val="left"/>
        <w:rPr>
          <w:rFonts w:eastAsia="黑体"/>
          <w:sz w:val="32"/>
          <w:szCs w:val="30"/>
          <w:lang w:val="zh-CN"/>
        </w:rPr>
      </w:pPr>
      <w:bookmarkStart w:id="31" w:name="_Toc4591"/>
      <w:bookmarkStart w:id="32" w:name="_Toc8391"/>
      <w:r w:rsidRPr="00511A07">
        <w:rPr>
          <w:rFonts w:eastAsia="黑体" w:hint="eastAsia"/>
          <w:sz w:val="32"/>
          <w:szCs w:val="30"/>
          <w:lang w:val="zh-CN"/>
        </w:rPr>
        <w:lastRenderedPageBreak/>
        <w:t>（三）国有资产占用情况说明</w:t>
      </w:r>
      <w:bookmarkEnd w:id="31"/>
      <w:bookmarkEnd w:id="32"/>
    </w:p>
    <w:p w14:paraId="422586A0" w14:textId="26E6F796" w:rsidR="00461EB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691.42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屋572.00平方米，价值35.91万元。车辆19辆，价值240.94万元，其中：副部（省）级及以上领导用车0辆、主要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用车0辆、机要通信用车0辆、应急保障用车0辆、执法执勤用车18辆、特种专业技术用车1辆、离退休干部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511A07">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4AA7EF8" w14:textId="77777777" w:rsidR="00461EBA"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252BC053" w14:textId="19B4CBF7" w:rsidR="00FB2F1E" w:rsidRDefault="00000000" w:rsidP="004632BE">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sidR="00FB2F1E">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B2F1E" w:rsidRPr="00FB2F1E">
        <w:rPr>
          <w:rFonts w:ascii="仿宋_GB2312" w:eastAsia="仿宋_GB2312"/>
          <w:sz w:val="32"/>
          <w:szCs w:val="32"/>
        </w:rPr>
        <w:t>1,964.84</w:t>
      </w:r>
      <w:r>
        <w:rPr>
          <w:rFonts w:ascii="仿宋_GB2312" w:eastAsia="仿宋_GB2312" w:hint="eastAsia"/>
          <w:sz w:val="32"/>
          <w:szCs w:val="32"/>
        </w:rPr>
        <w:t>万元，实际执行总额</w:t>
      </w:r>
      <w:r w:rsidR="00FB2F1E" w:rsidRPr="00FB2F1E">
        <w:rPr>
          <w:rFonts w:ascii="仿宋_GB2312" w:eastAsia="仿宋_GB2312"/>
          <w:sz w:val="32"/>
          <w:szCs w:val="32"/>
        </w:rPr>
        <w:t>1,964.84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B2F1E">
        <w:rPr>
          <w:rFonts w:ascii="仿宋_GB2312" w:eastAsia="仿宋_GB2312" w:hint="eastAsia"/>
          <w:sz w:val="32"/>
          <w:szCs w:val="32"/>
        </w:rPr>
        <w:t>18</w:t>
      </w:r>
      <w:r>
        <w:rPr>
          <w:rFonts w:ascii="仿宋_GB2312" w:eastAsia="仿宋_GB2312" w:hint="eastAsia"/>
          <w:sz w:val="32"/>
          <w:szCs w:val="32"/>
        </w:rPr>
        <w:t>个，全年预算数</w:t>
      </w:r>
      <w:r w:rsidR="00FB2F1E">
        <w:rPr>
          <w:rFonts w:ascii="仿宋_GB2312" w:eastAsia="仿宋_GB2312" w:hint="eastAsia"/>
          <w:sz w:val="32"/>
          <w:szCs w:val="32"/>
        </w:rPr>
        <w:t>650.48</w:t>
      </w:r>
      <w:r>
        <w:rPr>
          <w:rFonts w:ascii="仿宋_GB2312" w:eastAsia="仿宋_GB2312" w:hint="eastAsia"/>
          <w:sz w:val="32"/>
          <w:szCs w:val="32"/>
        </w:rPr>
        <w:t>万元，全年执行数</w:t>
      </w:r>
      <w:r w:rsidR="00FB2F1E">
        <w:rPr>
          <w:rFonts w:ascii="仿宋_GB2312" w:eastAsia="仿宋_GB2312" w:hint="eastAsia"/>
          <w:sz w:val="32"/>
          <w:szCs w:val="32"/>
        </w:rPr>
        <w:t>650.48</w:t>
      </w:r>
      <w:r>
        <w:rPr>
          <w:rFonts w:ascii="仿宋_GB2312" w:eastAsia="仿宋_GB2312" w:hint="eastAsia"/>
          <w:sz w:val="32"/>
          <w:szCs w:val="32"/>
        </w:rPr>
        <w:t>万元。</w:t>
      </w:r>
      <w:r w:rsidR="004632BE" w:rsidRPr="004632BE">
        <w:rPr>
          <w:rFonts w:ascii="仿宋_GB2312" w:eastAsia="仿宋_GB2312" w:hint="eastAsia"/>
          <w:sz w:val="32"/>
          <w:szCs w:val="32"/>
        </w:rPr>
        <w:t>预算绩效管理取得的成效：一是明确阐述完成的重点项目和任务，强调资金使用效率的提升；二是项目的实施推动发展服务带动型规模经营，促进提高技术到位率、服务覆盖率和补贴精准性，推动节本增效。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下一步改进措施：一是加强预算编制的前期调研和论证，提高预算的准确性和</w:t>
      </w:r>
      <w:r w:rsidR="004632BE" w:rsidRPr="004632BE">
        <w:rPr>
          <w:rFonts w:ascii="仿宋_GB2312" w:eastAsia="仿宋_GB2312" w:hint="eastAsia"/>
          <w:sz w:val="32"/>
          <w:szCs w:val="32"/>
        </w:rPr>
        <w:lastRenderedPageBreak/>
        <w:t>科学性；二是在设定目标时，充分参考过往类似项目的经验和数据</w:t>
      </w:r>
      <w:r>
        <w:rPr>
          <w:rFonts w:ascii="仿宋_GB2312" w:eastAsia="仿宋_GB2312" w:hint="eastAsia"/>
          <w:sz w:val="32"/>
          <w:szCs w:val="32"/>
        </w:rPr>
        <w:t>。</w:t>
      </w:r>
      <w:r w:rsidR="004632BE">
        <w:rPr>
          <w:rFonts w:ascii="仿宋_GB2312" w:eastAsia="仿宋_GB2312" w:hint="eastAsia"/>
          <w:sz w:val="32"/>
          <w:szCs w:val="32"/>
        </w:rPr>
        <w:t>具体项目自评情况附绩效自评表及自评报告。</w:t>
      </w:r>
    </w:p>
    <w:p w14:paraId="1B397987" w14:textId="670A2429" w:rsidR="00FB2F1E" w:rsidRPr="00EB08A3" w:rsidRDefault="00FB2F1E" w:rsidP="00FB2F1E">
      <w:pPr>
        <w:jc w:val="center"/>
        <w:rPr>
          <w:rFonts w:ascii="宋体" w:hAnsi="宋体" w:cs="宋体" w:hint="eastAsia"/>
          <w:b/>
          <w:bCs/>
          <w:kern w:val="0"/>
          <w:sz w:val="28"/>
          <w:szCs w:val="28"/>
        </w:rPr>
      </w:pPr>
      <w:bookmarkStart w:id="35" w:name="_Hlk174962300"/>
      <w:r w:rsidRPr="00EB08A3">
        <w:rPr>
          <w:rFonts w:ascii="宋体" w:hAnsi="宋体" w:cs="宋体" w:hint="eastAsia"/>
          <w:b/>
          <w:bCs/>
          <w:kern w:val="0"/>
          <w:sz w:val="28"/>
          <w:szCs w:val="28"/>
        </w:rPr>
        <w:t>项目支出绩效自评表</w:t>
      </w:r>
    </w:p>
    <w:p w14:paraId="06F7FFC5" w14:textId="77777777" w:rsidR="00FB2F1E" w:rsidRPr="00EB08A3" w:rsidRDefault="00FB2F1E" w:rsidP="00FB2F1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B2F1E" w:rsidRPr="00EB08A3" w14:paraId="40C5B1CA" w14:textId="77777777" w:rsidTr="000E3DD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BE63B"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05C5215" w14:textId="77777777" w:rsidR="00FB2F1E" w:rsidRDefault="00FB2F1E" w:rsidP="000E3DD9">
            <w:pPr>
              <w:jc w:val="center"/>
            </w:pPr>
            <w:r>
              <w:rPr>
                <w:rFonts w:ascii="宋体" w:hAnsi="宋体"/>
                <w:sz w:val="18"/>
              </w:rPr>
              <w:t>2023年“为民办实事”驻村（社区）工作经费</w:t>
            </w:r>
          </w:p>
        </w:tc>
      </w:tr>
      <w:tr w:rsidR="00FB2F1E" w:rsidRPr="00EB08A3" w14:paraId="0C076C8F" w14:textId="77777777" w:rsidTr="000E3DD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427B21"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07A9EA5" w14:textId="77777777" w:rsidR="00FB2F1E" w:rsidRDefault="00FB2F1E" w:rsidP="000E3DD9">
            <w:pPr>
              <w:jc w:val="center"/>
            </w:pPr>
            <w:r>
              <w:rPr>
                <w:rFonts w:ascii="宋体" w:hAnsi="宋体"/>
                <w:sz w:val="18"/>
              </w:rPr>
              <w:t>昌吉市司法局</w:t>
            </w:r>
          </w:p>
        </w:tc>
        <w:tc>
          <w:tcPr>
            <w:tcW w:w="1275" w:type="dxa"/>
            <w:gridSpan w:val="2"/>
            <w:tcBorders>
              <w:top w:val="nil"/>
              <w:left w:val="nil"/>
              <w:bottom w:val="single" w:sz="4" w:space="0" w:color="auto"/>
              <w:right w:val="single" w:sz="4" w:space="0" w:color="000000"/>
            </w:tcBorders>
            <w:shd w:val="clear" w:color="auto" w:fill="auto"/>
            <w:vAlign w:val="center"/>
          </w:tcPr>
          <w:p w14:paraId="3B24EAF2"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25618F0" w14:textId="77777777" w:rsidR="00FB2F1E" w:rsidRDefault="00FB2F1E" w:rsidP="000E3DD9">
            <w:pPr>
              <w:jc w:val="center"/>
            </w:pPr>
            <w:r>
              <w:rPr>
                <w:rFonts w:ascii="宋体" w:hAnsi="宋体"/>
                <w:sz w:val="18"/>
              </w:rPr>
              <w:t>昌吉市司法局</w:t>
            </w:r>
          </w:p>
        </w:tc>
      </w:tr>
      <w:tr w:rsidR="00FB2F1E" w:rsidRPr="00EB08A3" w14:paraId="7950EABB" w14:textId="77777777" w:rsidTr="000E3DD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C545D"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9D1FEC" w14:textId="77777777" w:rsidR="00FB2F1E" w:rsidRPr="00EB08A3" w:rsidRDefault="00FB2F1E" w:rsidP="000E3DD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4DE53AF"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03D4E31"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AEDA409"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9BADF64"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118A504"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97F724F"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B2F1E" w:rsidRPr="00EB08A3" w14:paraId="7A26627C" w14:textId="77777777" w:rsidTr="000E3DD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04A0451" w14:textId="77777777" w:rsidR="00FB2F1E" w:rsidRPr="00EB08A3" w:rsidRDefault="00FB2F1E" w:rsidP="000E3DD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945EFC"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0CAEEF" w14:textId="77777777" w:rsidR="00FB2F1E" w:rsidRDefault="00FB2F1E" w:rsidP="000E3DD9">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4E9FC1F1" w14:textId="77777777" w:rsidR="00FB2F1E" w:rsidRDefault="00FB2F1E" w:rsidP="000E3DD9">
            <w:pPr>
              <w:jc w:val="center"/>
            </w:pPr>
            <w:r>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1E02074" w14:textId="77777777" w:rsidR="00FB2F1E" w:rsidRDefault="00FB2F1E" w:rsidP="000E3DD9">
            <w:pPr>
              <w:jc w:val="center"/>
            </w:pPr>
            <w:r>
              <w:rPr>
                <w:rFonts w:ascii="宋体" w:hAnsi="宋体"/>
                <w:sz w:val="18"/>
              </w:rPr>
              <w:t>2.35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E49DD2D" w14:textId="77777777" w:rsidR="00FB2F1E" w:rsidRDefault="00FB2F1E" w:rsidP="000E3DD9">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B6FBCA" w14:textId="77777777" w:rsidR="00FB2F1E" w:rsidRDefault="00FB2F1E" w:rsidP="000E3DD9">
            <w:pPr>
              <w:jc w:val="center"/>
            </w:pPr>
            <w:r>
              <w:rPr>
                <w:rFonts w:ascii="宋体" w:hAnsi="宋体"/>
                <w:sz w:val="18"/>
              </w:rPr>
              <w:t>18.08%</w:t>
            </w:r>
          </w:p>
        </w:tc>
        <w:tc>
          <w:tcPr>
            <w:tcW w:w="1275" w:type="dxa"/>
            <w:tcBorders>
              <w:top w:val="nil"/>
              <w:left w:val="nil"/>
              <w:bottom w:val="single" w:sz="4" w:space="0" w:color="auto"/>
              <w:right w:val="single" w:sz="4" w:space="0" w:color="auto"/>
            </w:tcBorders>
            <w:shd w:val="clear" w:color="auto" w:fill="auto"/>
            <w:vAlign w:val="center"/>
          </w:tcPr>
          <w:p w14:paraId="60E63259" w14:textId="77777777" w:rsidR="00FB2F1E" w:rsidRDefault="00FB2F1E" w:rsidP="000E3DD9">
            <w:pPr>
              <w:jc w:val="center"/>
            </w:pPr>
            <w:r>
              <w:rPr>
                <w:rFonts w:ascii="宋体" w:hAnsi="宋体"/>
                <w:sz w:val="18"/>
              </w:rPr>
              <w:t>0.00</w:t>
            </w:r>
          </w:p>
        </w:tc>
      </w:tr>
      <w:tr w:rsidR="00FB2F1E" w:rsidRPr="00EB08A3" w14:paraId="2F861823" w14:textId="77777777" w:rsidTr="000E3DD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9D2D4D" w14:textId="77777777" w:rsidR="00FB2F1E" w:rsidRPr="00EB08A3" w:rsidRDefault="00FB2F1E" w:rsidP="000E3DD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DFBF5D"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BD04D5" w14:textId="77777777" w:rsidR="00FB2F1E" w:rsidRDefault="00FB2F1E" w:rsidP="000E3DD9">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116F6C79" w14:textId="77777777" w:rsidR="00FB2F1E" w:rsidRDefault="00FB2F1E" w:rsidP="000E3DD9">
            <w:pPr>
              <w:jc w:val="center"/>
            </w:pPr>
            <w:r>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AA1298E" w14:textId="77777777" w:rsidR="00FB2F1E" w:rsidRDefault="00FB2F1E" w:rsidP="000E3DD9">
            <w:pPr>
              <w:jc w:val="center"/>
            </w:pPr>
            <w:r>
              <w:rPr>
                <w:rFonts w:ascii="宋体" w:hAnsi="宋体"/>
                <w:sz w:val="18"/>
              </w:rPr>
              <w:t>2.35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3C4375B"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98C60D1"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6B2C0F"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B2F1E" w:rsidRPr="00EB08A3" w14:paraId="2D8903E0" w14:textId="77777777" w:rsidTr="000E3DD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58C4A4" w14:textId="77777777" w:rsidR="00FB2F1E" w:rsidRPr="00EB08A3" w:rsidRDefault="00FB2F1E" w:rsidP="000E3DD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7C9DD2"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BF5DC1" w14:textId="77777777" w:rsidR="00FB2F1E" w:rsidRDefault="00FB2F1E" w:rsidP="000E3DD9">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97C6E23" w14:textId="77777777" w:rsidR="00FB2F1E" w:rsidRDefault="00FB2F1E" w:rsidP="000E3DD9">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599F0F5" w14:textId="77777777" w:rsidR="00FB2F1E" w:rsidRDefault="00FB2F1E" w:rsidP="000E3DD9">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DBDC258"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3D56D8E"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DD8B447"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B2F1E" w:rsidRPr="00EB08A3" w14:paraId="6A42E954" w14:textId="77777777" w:rsidTr="000E3DD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667A6B"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273571B"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DE16095"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B2F1E" w:rsidRPr="00EB08A3" w14:paraId="21FA48FB" w14:textId="77777777" w:rsidTr="000E3DD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3FE2B03" w14:textId="77777777" w:rsidR="00FB2F1E" w:rsidRPr="00EB08A3" w:rsidRDefault="00FB2F1E" w:rsidP="000E3DD9">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8C4D05A" w14:textId="21F8DA54" w:rsidR="00FB2F1E" w:rsidRDefault="00FB2F1E" w:rsidP="000E3DD9">
            <w:pPr>
              <w:jc w:val="left"/>
            </w:pPr>
            <w:r>
              <w:rPr>
                <w:rFonts w:ascii="宋体" w:hAnsi="宋体"/>
                <w:sz w:val="18"/>
              </w:rPr>
              <w:t>一、支持社区建设2.5万元，包括民族团结联谊、卫生城市创建，让社区健康运行；二、为民办实事好事，购置普法宣传书籍、座椅、高低杠、休闲桌、垃圾桶、三轮车、法律体检等共计6.5万元，丰富居民文娱生活，方便居民社区服务增强居民法治意识；三、访贫问苦慰问3万元，提高居民幸福感；四、购买</w:t>
            </w:r>
            <w:r w:rsidR="004632BE">
              <w:rPr>
                <w:rFonts w:ascii="宋体" w:hAnsi="宋体"/>
                <w:sz w:val="18"/>
              </w:rPr>
              <w:t>为民办实事</w:t>
            </w:r>
            <w:r>
              <w:rPr>
                <w:rFonts w:ascii="宋体" w:hAnsi="宋体"/>
                <w:sz w:val="18"/>
              </w:rPr>
              <w:t>办公用品1万元，保障</w:t>
            </w:r>
            <w:r w:rsidR="004632BE">
              <w:rPr>
                <w:rFonts w:ascii="宋体" w:hAnsi="宋体"/>
                <w:sz w:val="18"/>
              </w:rPr>
              <w:t>为民办实事</w:t>
            </w:r>
            <w:r>
              <w:rPr>
                <w:rFonts w:ascii="宋体" w:hAnsi="宋体"/>
                <w:sz w:val="18"/>
              </w:rPr>
              <w:t>工作队正常运转。</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17A0AB9" w14:textId="77777777" w:rsidR="00FB2F1E" w:rsidRDefault="00FB2F1E" w:rsidP="000E3DD9">
            <w:pPr>
              <w:jc w:val="left"/>
            </w:pPr>
            <w:r>
              <w:rPr>
                <w:rFonts w:ascii="宋体" w:hAnsi="宋体"/>
                <w:sz w:val="18"/>
              </w:rPr>
              <w:t>截止自评日，该项目实际支付2.3485万元，购置电动三轮车1辆购买垃圾车配套金属垃圾桶10个、组织法律体检2次、年访贫问苦3次，有效丰富居民文化生活。</w:t>
            </w:r>
          </w:p>
        </w:tc>
      </w:tr>
      <w:tr w:rsidR="00FB2F1E" w:rsidRPr="00EB08A3" w14:paraId="1B17EC65" w14:textId="77777777" w:rsidTr="000E3DD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9CE7CA2" w14:textId="77777777" w:rsidR="00FB2F1E" w:rsidRPr="00EB08A3" w:rsidRDefault="00FB2F1E" w:rsidP="000E3DD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1901637"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FB0FAC6"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9139A6"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55D663A"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B279F81"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1EE8EF"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DB0732"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FD1FE"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B2F1E" w:rsidRPr="00EB08A3" w14:paraId="56D97766" w14:textId="77777777" w:rsidTr="000E3DD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FD4A07A"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B1D5498" w14:textId="77777777" w:rsidR="00FB2F1E" w:rsidRPr="00EB08A3" w:rsidRDefault="00FB2F1E" w:rsidP="000E3DD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F4310D4" w14:textId="77777777" w:rsidR="00FB2F1E" w:rsidRPr="00EB08A3" w:rsidRDefault="00FB2F1E" w:rsidP="000E3DD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AE9650A" w14:textId="77777777" w:rsidR="00FB2F1E" w:rsidRPr="00EB08A3" w:rsidRDefault="00FB2F1E" w:rsidP="000E3DD9">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6D60A2C" w14:textId="77777777" w:rsidR="00FB2F1E" w:rsidRPr="00EB08A3" w:rsidRDefault="00FB2F1E" w:rsidP="000E3DD9">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C511626" w14:textId="77777777" w:rsidR="00FB2F1E" w:rsidRPr="00EB08A3" w:rsidRDefault="00FB2F1E" w:rsidP="000E3DD9">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DCB7350" w14:textId="77777777" w:rsidR="00FB2F1E" w:rsidRPr="00EB08A3" w:rsidRDefault="00FB2F1E" w:rsidP="000E3DD9">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13B727" w14:textId="77777777" w:rsidR="00FB2F1E" w:rsidRPr="00EB08A3" w:rsidRDefault="00FB2F1E" w:rsidP="000E3DD9">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C662D01" w14:textId="77777777" w:rsidR="00FB2F1E" w:rsidRPr="00EB08A3" w:rsidRDefault="00FB2F1E" w:rsidP="000E3DD9">
            <w:pPr>
              <w:widowControl/>
              <w:jc w:val="left"/>
              <w:rPr>
                <w:rFonts w:ascii="宋体" w:hAnsi="宋体" w:cs="宋体" w:hint="eastAsia"/>
                <w:color w:val="000000"/>
                <w:kern w:val="0"/>
                <w:sz w:val="18"/>
                <w:szCs w:val="18"/>
              </w:rPr>
            </w:pPr>
          </w:p>
        </w:tc>
      </w:tr>
      <w:tr w:rsidR="00FB2F1E" w:rsidRPr="00EB08A3" w14:paraId="34F6EBF5" w14:textId="77777777" w:rsidTr="000E3DD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C65D71" w14:textId="77777777" w:rsidR="00FB2F1E" w:rsidRDefault="00FB2F1E" w:rsidP="000E3DD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7FBACA4" w14:textId="77777777" w:rsidR="00FB2F1E" w:rsidRDefault="00FB2F1E" w:rsidP="000E3DD9">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D1ADB54" w14:textId="77777777" w:rsidR="00FB2F1E" w:rsidRDefault="00FB2F1E" w:rsidP="000E3DD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5D17DC" w14:textId="77777777" w:rsidR="00FB2F1E" w:rsidRDefault="00FB2F1E" w:rsidP="000E3DD9">
            <w:pPr>
              <w:jc w:val="center"/>
            </w:pPr>
            <w:r>
              <w:rPr>
                <w:rFonts w:ascii="宋体" w:hAnsi="宋体"/>
                <w:sz w:val="18"/>
              </w:rPr>
              <w:t>购置电动三轮车数量</w:t>
            </w:r>
          </w:p>
        </w:tc>
        <w:tc>
          <w:tcPr>
            <w:tcW w:w="1125" w:type="dxa"/>
            <w:tcBorders>
              <w:top w:val="nil"/>
              <w:left w:val="nil"/>
              <w:bottom w:val="single" w:sz="4" w:space="0" w:color="auto"/>
              <w:right w:val="single" w:sz="4" w:space="0" w:color="auto"/>
            </w:tcBorders>
            <w:shd w:val="clear" w:color="auto" w:fill="auto"/>
            <w:vAlign w:val="center"/>
          </w:tcPr>
          <w:p w14:paraId="30690D98" w14:textId="77777777" w:rsidR="00FB2F1E" w:rsidRDefault="00FB2F1E" w:rsidP="000E3DD9">
            <w:pPr>
              <w:jc w:val="center"/>
            </w:pPr>
            <w:r>
              <w:rPr>
                <w:rFonts w:ascii="宋体" w:hAnsi="宋体"/>
                <w:sz w:val="18"/>
              </w:rPr>
              <w:t>=1辆</w:t>
            </w:r>
          </w:p>
        </w:tc>
        <w:tc>
          <w:tcPr>
            <w:tcW w:w="1229" w:type="dxa"/>
            <w:tcBorders>
              <w:top w:val="nil"/>
              <w:left w:val="nil"/>
              <w:bottom w:val="single" w:sz="4" w:space="0" w:color="auto"/>
              <w:right w:val="single" w:sz="4" w:space="0" w:color="auto"/>
            </w:tcBorders>
            <w:shd w:val="clear" w:color="auto" w:fill="auto"/>
            <w:vAlign w:val="center"/>
          </w:tcPr>
          <w:p w14:paraId="493B3C50" w14:textId="77777777" w:rsidR="00FB2F1E" w:rsidRDefault="00FB2F1E" w:rsidP="000E3DD9">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859678"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EA1F0F" w14:textId="77777777" w:rsidR="00FB2F1E" w:rsidRDefault="00FB2F1E" w:rsidP="000E3DD9">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B65565" w14:textId="77777777" w:rsidR="00FB2F1E" w:rsidRDefault="00FB2F1E" w:rsidP="000E3DD9">
            <w:pPr>
              <w:jc w:val="center"/>
            </w:pPr>
          </w:p>
        </w:tc>
      </w:tr>
      <w:tr w:rsidR="00FB2F1E" w:rsidRPr="00EB08A3" w14:paraId="76F69389"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C6D337"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A1F48C"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2F533C" w14:textId="77777777" w:rsidR="00FB2F1E" w:rsidRDefault="00FB2F1E" w:rsidP="000E3DD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98FD5D" w14:textId="77777777" w:rsidR="00FB2F1E" w:rsidRDefault="00FB2F1E" w:rsidP="000E3DD9">
            <w:pPr>
              <w:jc w:val="center"/>
            </w:pPr>
            <w:r>
              <w:rPr>
                <w:rFonts w:ascii="宋体" w:hAnsi="宋体"/>
                <w:sz w:val="18"/>
              </w:rPr>
              <w:t>购买垃圾车配套金属垃圾桶数量</w:t>
            </w:r>
          </w:p>
        </w:tc>
        <w:tc>
          <w:tcPr>
            <w:tcW w:w="1125" w:type="dxa"/>
            <w:tcBorders>
              <w:top w:val="nil"/>
              <w:left w:val="nil"/>
              <w:bottom w:val="single" w:sz="4" w:space="0" w:color="auto"/>
              <w:right w:val="single" w:sz="4" w:space="0" w:color="auto"/>
            </w:tcBorders>
            <w:shd w:val="clear" w:color="auto" w:fill="auto"/>
            <w:vAlign w:val="center"/>
          </w:tcPr>
          <w:p w14:paraId="3F3CA716" w14:textId="77777777" w:rsidR="00FB2F1E" w:rsidRDefault="00FB2F1E" w:rsidP="000E3DD9">
            <w:pPr>
              <w:jc w:val="center"/>
            </w:pPr>
            <w:r>
              <w:rPr>
                <w:rFonts w:ascii="宋体" w:hAnsi="宋体"/>
                <w:sz w:val="18"/>
              </w:rPr>
              <w:t>=10个</w:t>
            </w:r>
          </w:p>
        </w:tc>
        <w:tc>
          <w:tcPr>
            <w:tcW w:w="1229" w:type="dxa"/>
            <w:tcBorders>
              <w:top w:val="nil"/>
              <w:left w:val="nil"/>
              <w:bottom w:val="single" w:sz="4" w:space="0" w:color="auto"/>
              <w:right w:val="single" w:sz="4" w:space="0" w:color="auto"/>
            </w:tcBorders>
            <w:shd w:val="clear" w:color="auto" w:fill="auto"/>
            <w:vAlign w:val="center"/>
          </w:tcPr>
          <w:p w14:paraId="14E2C9B7" w14:textId="77777777" w:rsidR="00FB2F1E" w:rsidRDefault="00FB2F1E" w:rsidP="000E3DD9">
            <w:pPr>
              <w:jc w:val="center"/>
            </w:pPr>
            <w:r>
              <w:rPr>
                <w:rFonts w:ascii="宋体" w:hAnsi="宋体"/>
                <w:sz w:val="18"/>
              </w:rPr>
              <w:t>=10个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613956"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E17980" w14:textId="77777777" w:rsidR="00FB2F1E" w:rsidRDefault="00FB2F1E" w:rsidP="000E3DD9">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FEF47F" w14:textId="77777777" w:rsidR="00FB2F1E" w:rsidRDefault="00FB2F1E" w:rsidP="000E3DD9">
            <w:pPr>
              <w:jc w:val="center"/>
            </w:pPr>
          </w:p>
        </w:tc>
      </w:tr>
      <w:tr w:rsidR="00FB2F1E" w:rsidRPr="00EB08A3" w14:paraId="745D7719"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86E215"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9C2E74"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AEBE21" w14:textId="77777777" w:rsidR="00FB2F1E" w:rsidRDefault="00FB2F1E" w:rsidP="000E3DD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C0D55A" w14:textId="77777777" w:rsidR="00FB2F1E" w:rsidRDefault="00FB2F1E" w:rsidP="000E3DD9">
            <w:pPr>
              <w:jc w:val="center"/>
            </w:pPr>
            <w:r>
              <w:rPr>
                <w:rFonts w:ascii="宋体" w:hAnsi="宋体"/>
                <w:sz w:val="18"/>
              </w:rPr>
              <w:t>组织法律体检次数</w:t>
            </w:r>
          </w:p>
        </w:tc>
        <w:tc>
          <w:tcPr>
            <w:tcW w:w="1125" w:type="dxa"/>
            <w:tcBorders>
              <w:top w:val="nil"/>
              <w:left w:val="nil"/>
              <w:bottom w:val="single" w:sz="4" w:space="0" w:color="auto"/>
              <w:right w:val="single" w:sz="4" w:space="0" w:color="auto"/>
            </w:tcBorders>
            <w:shd w:val="clear" w:color="auto" w:fill="auto"/>
            <w:vAlign w:val="center"/>
          </w:tcPr>
          <w:p w14:paraId="35C59D9C" w14:textId="77777777" w:rsidR="00FB2F1E" w:rsidRDefault="00FB2F1E" w:rsidP="000E3DD9">
            <w:pPr>
              <w:jc w:val="center"/>
            </w:pPr>
            <w:r>
              <w:rPr>
                <w:rFonts w:ascii="宋体" w:hAnsi="宋体"/>
                <w:sz w:val="18"/>
              </w:rPr>
              <w:t>=2次</w:t>
            </w:r>
          </w:p>
        </w:tc>
        <w:tc>
          <w:tcPr>
            <w:tcW w:w="1229" w:type="dxa"/>
            <w:tcBorders>
              <w:top w:val="nil"/>
              <w:left w:val="nil"/>
              <w:bottom w:val="single" w:sz="4" w:space="0" w:color="auto"/>
              <w:right w:val="single" w:sz="4" w:space="0" w:color="auto"/>
            </w:tcBorders>
            <w:shd w:val="clear" w:color="auto" w:fill="auto"/>
            <w:vAlign w:val="center"/>
          </w:tcPr>
          <w:p w14:paraId="793C412F" w14:textId="77777777" w:rsidR="00FB2F1E" w:rsidRDefault="00FB2F1E" w:rsidP="000E3DD9">
            <w:pPr>
              <w:jc w:val="center"/>
            </w:pPr>
            <w:r>
              <w:rPr>
                <w:rFonts w:ascii="宋体" w:hAnsi="宋体"/>
                <w:sz w:val="18"/>
              </w:rPr>
              <w:t>=2次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9DAE46"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337332" w14:textId="77777777" w:rsidR="00FB2F1E" w:rsidRDefault="00FB2F1E" w:rsidP="000E3DD9">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D70EBF" w14:textId="77777777" w:rsidR="00FB2F1E" w:rsidRDefault="00FB2F1E" w:rsidP="000E3DD9">
            <w:pPr>
              <w:jc w:val="center"/>
            </w:pPr>
          </w:p>
        </w:tc>
      </w:tr>
      <w:tr w:rsidR="00FB2F1E" w:rsidRPr="00EB08A3" w14:paraId="17D123A7"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AEDF63"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BCA29F"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B77671" w14:textId="77777777" w:rsidR="00FB2F1E" w:rsidRDefault="00FB2F1E" w:rsidP="000E3DD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47AE3B" w14:textId="77777777" w:rsidR="00FB2F1E" w:rsidRDefault="00FB2F1E" w:rsidP="000E3DD9">
            <w:pPr>
              <w:jc w:val="center"/>
            </w:pPr>
            <w:r>
              <w:rPr>
                <w:rFonts w:ascii="宋体" w:hAnsi="宋体"/>
                <w:sz w:val="18"/>
              </w:rPr>
              <w:t>年访贫问苦次数</w:t>
            </w:r>
          </w:p>
        </w:tc>
        <w:tc>
          <w:tcPr>
            <w:tcW w:w="1125" w:type="dxa"/>
            <w:tcBorders>
              <w:top w:val="nil"/>
              <w:left w:val="nil"/>
              <w:bottom w:val="single" w:sz="4" w:space="0" w:color="auto"/>
              <w:right w:val="single" w:sz="4" w:space="0" w:color="auto"/>
            </w:tcBorders>
            <w:shd w:val="clear" w:color="auto" w:fill="auto"/>
            <w:vAlign w:val="center"/>
          </w:tcPr>
          <w:p w14:paraId="4FF3FDD3" w14:textId="77777777" w:rsidR="00FB2F1E" w:rsidRDefault="00FB2F1E" w:rsidP="000E3DD9">
            <w:pPr>
              <w:jc w:val="center"/>
            </w:pPr>
            <w:r>
              <w:rPr>
                <w:rFonts w:ascii="宋体" w:hAnsi="宋体"/>
                <w:sz w:val="18"/>
              </w:rPr>
              <w:t>=3次</w:t>
            </w:r>
          </w:p>
        </w:tc>
        <w:tc>
          <w:tcPr>
            <w:tcW w:w="1229" w:type="dxa"/>
            <w:tcBorders>
              <w:top w:val="nil"/>
              <w:left w:val="nil"/>
              <w:bottom w:val="single" w:sz="4" w:space="0" w:color="auto"/>
              <w:right w:val="single" w:sz="4" w:space="0" w:color="auto"/>
            </w:tcBorders>
            <w:shd w:val="clear" w:color="auto" w:fill="auto"/>
            <w:vAlign w:val="center"/>
          </w:tcPr>
          <w:p w14:paraId="5E5D732C" w14:textId="77777777" w:rsidR="00FB2F1E" w:rsidRDefault="00FB2F1E" w:rsidP="000E3DD9">
            <w:pPr>
              <w:jc w:val="center"/>
            </w:pPr>
            <w:r>
              <w:rPr>
                <w:rFonts w:ascii="宋体" w:hAnsi="宋体"/>
                <w:sz w:val="18"/>
              </w:rPr>
              <w:t>=3次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1851ED"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0BBD00" w14:textId="77777777" w:rsidR="00FB2F1E" w:rsidRDefault="00FB2F1E" w:rsidP="000E3DD9">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5E82E9" w14:textId="77777777" w:rsidR="00FB2F1E" w:rsidRDefault="00FB2F1E" w:rsidP="000E3DD9">
            <w:pPr>
              <w:jc w:val="center"/>
            </w:pPr>
          </w:p>
        </w:tc>
      </w:tr>
      <w:tr w:rsidR="00FB2F1E" w:rsidRPr="00EB08A3" w14:paraId="57E39F37"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516CA6"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C1F1DF"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68E27B" w14:textId="77777777" w:rsidR="00FB2F1E" w:rsidRDefault="00FB2F1E" w:rsidP="000E3DD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C58D28" w14:textId="77777777" w:rsidR="00FB2F1E" w:rsidRDefault="00FB2F1E" w:rsidP="000E3DD9">
            <w:pPr>
              <w:jc w:val="center"/>
            </w:pPr>
            <w:r>
              <w:rPr>
                <w:rFonts w:ascii="宋体" w:hAnsi="宋体"/>
                <w:sz w:val="18"/>
              </w:rPr>
              <w:t>组织民族团结一家亲节日活动次数</w:t>
            </w:r>
          </w:p>
        </w:tc>
        <w:tc>
          <w:tcPr>
            <w:tcW w:w="1125" w:type="dxa"/>
            <w:tcBorders>
              <w:top w:val="nil"/>
              <w:left w:val="nil"/>
              <w:bottom w:val="single" w:sz="4" w:space="0" w:color="auto"/>
              <w:right w:val="single" w:sz="4" w:space="0" w:color="auto"/>
            </w:tcBorders>
            <w:shd w:val="clear" w:color="auto" w:fill="auto"/>
            <w:vAlign w:val="center"/>
          </w:tcPr>
          <w:p w14:paraId="25C516C4" w14:textId="77777777" w:rsidR="00FB2F1E" w:rsidRDefault="00FB2F1E" w:rsidP="000E3DD9">
            <w:pPr>
              <w:jc w:val="center"/>
            </w:pPr>
            <w:r>
              <w:rPr>
                <w:rFonts w:ascii="宋体" w:hAnsi="宋体"/>
                <w:sz w:val="18"/>
              </w:rPr>
              <w:t>=3次</w:t>
            </w:r>
          </w:p>
        </w:tc>
        <w:tc>
          <w:tcPr>
            <w:tcW w:w="1229" w:type="dxa"/>
            <w:tcBorders>
              <w:top w:val="nil"/>
              <w:left w:val="nil"/>
              <w:bottom w:val="single" w:sz="4" w:space="0" w:color="auto"/>
              <w:right w:val="single" w:sz="4" w:space="0" w:color="auto"/>
            </w:tcBorders>
            <w:shd w:val="clear" w:color="auto" w:fill="auto"/>
            <w:vAlign w:val="center"/>
          </w:tcPr>
          <w:p w14:paraId="150731E0" w14:textId="77777777" w:rsidR="00FB2F1E" w:rsidRDefault="00FB2F1E" w:rsidP="000E3DD9">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111B97"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5C590E" w14:textId="77777777" w:rsidR="00FB2F1E" w:rsidRDefault="00FB2F1E" w:rsidP="000E3DD9">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D148D3" w14:textId="5C522B06" w:rsidR="00FB2F1E" w:rsidRDefault="00FB2F1E" w:rsidP="000E3DD9">
            <w:pPr>
              <w:jc w:val="center"/>
            </w:pPr>
            <w:r>
              <w:rPr>
                <w:rFonts w:ascii="宋体" w:hAnsi="宋体"/>
                <w:sz w:val="18"/>
              </w:rPr>
              <w:t>因7月份市委对</w:t>
            </w:r>
            <w:r w:rsidR="004632BE">
              <w:rPr>
                <w:rFonts w:ascii="宋体" w:hAnsi="宋体"/>
                <w:sz w:val="18"/>
              </w:rPr>
              <w:t>为民办实事</w:t>
            </w:r>
            <w:r>
              <w:rPr>
                <w:rFonts w:ascii="宋体" w:hAnsi="宋体"/>
                <w:sz w:val="18"/>
              </w:rPr>
              <w:t>工作进行了调整，我局在该社区</w:t>
            </w:r>
            <w:r w:rsidR="004632BE">
              <w:rPr>
                <w:rFonts w:ascii="宋体" w:hAnsi="宋体"/>
                <w:sz w:val="18"/>
              </w:rPr>
              <w:t>为民办实事</w:t>
            </w:r>
            <w:r>
              <w:rPr>
                <w:rFonts w:ascii="宋体" w:hAnsi="宋体"/>
                <w:sz w:val="18"/>
              </w:rPr>
              <w:t>工作组调整至乡镇</w:t>
            </w:r>
          </w:p>
        </w:tc>
      </w:tr>
      <w:tr w:rsidR="00FB2F1E" w:rsidRPr="00EB08A3" w14:paraId="3CBECF6A"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5FF5A5"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5F8DAA"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CA7A9D" w14:textId="77777777" w:rsidR="00FB2F1E" w:rsidRDefault="00FB2F1E" w:rsidP="000E3DD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CEBA4B" w14:textId="77777777" w:rsidR="00FB2F1E" w:rsidRDefault="00FB2F1E" w:rsidP="000E3DD9">
            <w:pPr>
              <w:jc w:val="center"/>
            </w:pPr>
            <w:r>
              <w:rPr>
                <w:rFonts w:ascii="宋体" w:hAnsi="宋体"/>
                <w:sz w:val="18"/>
              </w:rPr>
              <w:t>采购验收合格率</w:t>
            </w:r>
          </w:p>
        </w:tc>
        <w:tc>
          <w:tcPr>
            <w:tcW w:w="1125" w:type="dxa"/>
            <w:tcBorders>
              <w:top w:val="nil"/>
              <w:left w:val="nil"/>
              <w:bottom w:val="single" w:sz="4" w:space="0" w:color="auto"/>
              <w:right w:val="single" w:sz="4" w:space="0" w:color="auto"/>
            </w:tcBorders>
            <w:shd w:val="clear" w:color="auto" w:fill="auto"/>
            <w:vAlign w:val="center"/>
          </w:tcPr>
          <w:p w14:paraId="29CDA03F" w14:textId="77777777" w:rsidR="00FB2F1E" w:rsidRDefault="00FB2F1E" w:rsidP="000E3DD9">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08951EC" w14:textId="77777777" w:rsidR="00FB2F1E" w:rsidRDefault="00FB2F1E" w:rsidP="000E3DD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18BE0D" w14:textId="77777777" w:rsidR="00FB2F1E" w:rsidRDefault="00FB2F1E" w:rsidP="000E3DD9">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3FC11B" w14:textId="77777777" w:rsidR="00FB2F1E" w:rsidRDefault="00FB2F1E" w:rsidP="000E3DD9">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DFEE1E" w14:textId="77777777" w:rsidR="00FB2F1E" w:rsidRDefault="00FB2F1E" w:rsidP="000E3DD9">
            <w:pPr>
              <w:jc w:val="center"/>
            </w:pPr>
          </w:p>
        </w:tc>
      </w:tr>
      <w:tr w:rsidR="00FB2F1E" w:rsidRPr="00EB08A3" w14:paraId="49CD4A49"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27D92A"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C32149"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E0BF43" w14:textId="77777777" w:rsidR="00FB2F1E" w:rsidRDefault="00FB2F1E" w:rsidP="000E3DD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167410" w14:textId="77777777" w:rsidR="00FB2F1E" w:rsidRDefault="00FB2F1E" w:rsidP="000E3DD9">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236F5412" w14:textId="77777777" w:rsidR="00FB2F1E" w:rsidRDefault="00FB2F1E" w:rsidP="000E3DD9">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0F8EA3E" w14:textId="77777777" w:rsidR="00FB2F1E" w:rsidRDefault="00FB2F1E" w:rsidP="000E3DD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3F0CBC" w14:textId="77777777" w:rsidR="00FB2F1E" w:rsidRDefault="00FB2F1E" w:rsidP="000E3DD9">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D87BB0" w14:textId="77777777" w:rsidR="00FB2F1E" w:rsidRDefault="00FB2F1E" w:rsidP="000E3DD9">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0DE9C0" w14:textId="77777777" w:rsidR="00FB2F1E" w:rsidRDefault="00FB2F1E" w:rsidP="000E3DD9">
            <w:pPr>
              <w:jc w:val="center"/>
            </w:pPr>
          </w:p>
        </w:tc>
      </w:tr>
      <w:tr w:rsidR="00FB2F1E" w:rsidRPr="00EB08A3" w14:paraId="4EE285BC"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A79CC6"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3631FF" w14:textId="77777777" w:rsidR="00FB2F1E" w:rsidRDefault="00FB2F1E" w:rsidP="000E3DD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A28C3DA" w14:textId="77777777" w:rsidR="00FB2F1E" w:rsidRDefault="00FB2F1E" w:rsidP="000E3DD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EE4F38" w14:textId="77777777" w:rsidR="00FB2F1E" w:rsidRDefault="00FB2F1E" w:rsidP="000E3DD9">
            <w:pPr>
              <w:jc w:val="center"/>
            </w:pPr>
            <w:r>
              <w:rPr>
                <w:rFonts w:ascii="宋体" w:hAnsi="宋体"/>
                <w:sz w:val="18"/>
              </w:rPr>
              <w:t>丰富居民文化生活</w:t>
            </w:r>
          </w:p>
        </w:tc>
        <w:tc>
          <w:tcPr>
            <w:tcW w:w="1125" w:type="dxa"/>
            <w:tcBorders>
              <w:top w:val="nil"/>
              <w:left w:val="nil"/>
              <w:bottom w:val="single" w:sz="4" w:space="0" w:color="auto"/>
              <w:right w:val="single" w:sz="4" w:space="0" w:color="auto"/>
            </w:tcBorders>
            <w:shd w:val="clear" w:color="auto" w:fill="auto"/>
            <w:vAlign w:val="center"/>
          </w:tcPr>
          <w:p w14:paraId="69620D0E" w14:textId="77777777" w:rsidR="00FB2F1E" w:rsidRDefault="00FB2F1E" w:rsidP="000E3DD9">
            <w:pPr>
              <w:jc w:val="center"/>
            </w:pPr>
            <w:r>
              <w:rPr>
                <w:rFonts w:ascii="宋体" w:hAnsi="宋体"/>
                <w:sz w:val="18"/>
              </w:rPr>
              <w:t>有效丰富</w:t>
            </w:r>
          </w:p>
        </w:tc>
        <w:tc>
          <w:tcPr>
            <w:tcW w:w="1229" w:type="dxa"/>
            <w:tcBorders>
              <w:top w:val="nil"/>
              <w:left w:val="nil"/>
              <w:bottom w:val="single" w:sz="4" w:space="0" w:color="auto"/>
              <w:right w:val="single" w:sz="4" w:space="0" w:color="auto"/>
            </w:tcBorders>
            <w:shd w:val="clear" w:color="auto" w:fill="auto"/>
            <w:vAlign w:val="center"/>
          </w:tcPr>
          <w:p w14:paraId="719BB9B6" w14:textId="77777777" w:rsidR="00FB2F1E" w:rsidRDefault="00FB2F1E" w:rsidP="000E3DD9">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305CF8" w14:textId="77777777" w:rsidR="00FB2F1E" w:rsidRDefault="00FB2F1E" w:rsidP="000E3DD9">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6B9EFD" w14:textId="77777777" w:rsidR="00FB2F1E" w:rsidRDefault="00FB2F1E" w:rsidP="000E3DD9">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BF245A" w14:textId="77777777" w:rsidR="00FB2F1E" w:rsidRDefault="00FB2F1E" w:rsidP="000E3DD9">
            <w:pPr>
              <w:jc w:val="center"/>
            </w:pPr>
          </w:p>
        </w:tc>
      </w:tr>
      <w:tr w:rsidR="00FB2F1E" w:rsidRPr="00EB08A3" w14:paraId="711EAC26"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314C7F"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507DBF" w14:textId="77777777" w:rsidR="00FB2F1E" w:rsidRDefault="00FB2F1E" w:rsidP="000E3DD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BF511E2" w14:textId="77777777" w:rsidR="00FB2F1E" w:rsidRDefault="00FB2F1E" w:rsidP="000E3DD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BBCA90" w14:textId="77777777" w:rsidR="00FB2F1E" w:rsidRDefault="00FB2F1E" w:rsidP="000E3DD9">
            <w:pPr>
              <w:jc w:val="center"/>
            </w:pPr>
            <w:r>
              <w:rPr>
                <w:rFonts w:ascii="宋体" w:hAnsi="宋体"/>
                <w:sz w:val="18"/>
              </w:rPr>
              <w:t>居民满意度</w:t>
            </w:r>
          </w:p>
        </w:tc>
        <w:tc>
          <w:tcPr>
            <w:tcW w:w="1125" w:type="dxa"/>
            <w:tcBorders>
              <w:top w:val="nil"/>
              <w:left w:val="nil"/>
              <w:bottom w:val="single" w:sz="4" w:space="0" w:color="auto"/>
              <w:right w:val="single" w:sz="4" w:space="0" w:color="auto"/>
            </w:tcBorders>
            <w:shd w:val="clear" w:color="auto" w:fill="auto"/>
            <w:vAlign w:val="center"/>
          </w:tcPr>
          <w:p w14:paraId="0656F0C0" w14:textId="77777777" w:rsidR="00FB2F1E" w:rsidRDefault="00FB2F1E" w:rsidP="000E3DD9">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05EA1BB" w14:textId="77777777" w:rsidR="00FB2F1E" w:rsidRDefault="00FB2F1E" w:rsidP="000E3DD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6F74AC" w14:textId="77777777" w:rsidR="00FB2F1E" w:rsidRDefault="00FB2F1E" w:rsidP="000E3DD9">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DBE059" w14:textId="77777777" w:rsidR="00FB2F1E" w:rsidRDefault="00FB2F1E" w:rsidP="000E3DD9">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3A8575" w14:textId="77777777" w:rsidR="00FB2F1E" w:rsidRDefault="00FB2F1E" w:rsidP="000E3DD9">
            <w:pPr>
              <w:jc w:val="center"/>
            </w:pPr>
          </w:p>
        </w:tc>
      </w:tr>
      <w:tr w:rsidR="00FB2F1E" w:rsidRPr="00EB08A3" w14:paraId="4091E69A" w14:textId="77777777" w:rsidTr="000E3DD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0BF150E" w14:textId="77777777" w:rsidR="00FB2F1E" w:rsidRDefault="00FB2F1E" w:rsidP="000E3DD9">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D979F9C" w14:textId="77777777" w:rsidR="00FB2F1E" w:rsidRDefault="00FB2F1E" w:rsidP="000E3DD9">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CD32898" w14:textId="77777777" w:rsidR="00FB2F1E" w:rsidRDefault="00FB2F1E" w:rsidP="000E3DD9">
            <w:pPr>
              <w:jc w:val="center"/>
            </w:pPr>
            <w:r>
              <w:rPr>
                <w:rFonts w:ascii="宋体" w:hAnsi="宋体"/>
                <w:sz w:val="18"/>
              </w:rPr>
              <w:t>82分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C9320D" w14:textId="77777777" w:rsidR="00FB2F1E" w:rsidRDefault="00FB2F1E" w:rsidP="000E3DD9">
            <w:pPr>
              <w:jc w:val="center"/>
            </w:pPr>
          </w:p>
        </w:tc>
      </w:tr>
      <w:bookmarkEnd w:id="35"/>
    </w:tbl>
    <w:p w14:paraId="72CA7CF2" w14:textId="77777777" w:rsidR="00FB2F1E" w:rsidRDefault="00FB2F1E" w:rsidP="00FB2F1E">
      <w:pPr>
        <w:jc w:val="center"/>
        <w:rPr>
          <w:rFonts w:ascii="宋体" w:hAnsi="宋体" w:cs="宋体" w:hint="eastAsia"/>
          <w:b/>
          <w:bCs/>
          <w:kern w:val="0"/>
          <w:sz w:val="18"/>
          <w:szCs w:val="18"/>
        </w:rPr>
      </w:pPr>
    </w:p>
    <w:p w14:paraId="38487F88" w14:textId="05F3BDF1" w:rsidR="00FB2F1E" w:rsidRPr="00EB08A3" w:rsidRDefault="00FB2F1E" w:rsidP="00FB2F1E">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0515939" w14:textId="77777777" w:rsidR="00FB2F1E" w:rsidRPr="00EB08A3" w:rsidRDefault="00FB2F1E" w:rsidP="00FB2F1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B2F1E" w:rsidRPr="00EB08A3" w14:paraId="3E594D3F" w14:textId="77777777" w:rsidTr="000E3DD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D8D139"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7DF58AB" w14:textId="77777777" w:rsidR="00FB2F1E" w:rsidRDefault="00FB2F1E" w:rsidP="000E3DD9">
            <w:pPr>
              <w:jc w:val="center"/>
            </w:pPr>
            <w:r>
              <w:rPr>
                <w:rFonts w:ascii="宋体" w:hAnsi="宋体"/>
                <w:sz w:val="18"/>
              </w:rPr>
              <w:t>市人民政府法律服务民事委托代理费</w:t>
            </w:r>
          </w:p>
        </w:tc>
      </w:tr>
      <w:tr w:rsidR="00FB2F1E" w:rsidRPr="00EB08A3" w14:paraId="20C585E4" w14:textId="77777777" w:rsidTr="000E3DD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F53B6A"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4F4F69A" w14:textId="77777777" w:rsidR="00FB2F1E" w:rsidRDefault="00FB2F1E" w:rsidP="000E3DD9">
            <w:pPr>
              <w:jc w:val="center"/>
            </w:pPr>
            <w:r>
              <w:rPr>
                <w:rFonts w:ascii="宋体" w:hAnsi="宋体"/>
                <w:sz w:val="18"/>
              </w:rPr>
              <w:t>昌吉市司法局</w:t>
            </w:r>
          </w:p>
        </w:tc>
        <w:tc>
          <w:tcPr>
            <w:tcW w:w="1276" w:type="dxa"/>
            <w:gridSpan w:val="2"/>
            <w:tcBorders>
              <w:top w:val="nil"/>
              <w:left w:val="nil"/>
              <w:bottom w:val="single" w:sz="4" w:space="0" w:color="auto"/>
              <w:right w:val="single" w:sz="4" w:space="0" w:color="000000"/>
            </w:tcBorders>
            <w:shd w:val="clear" w:color="auto" w:fill="auto"/>
            <w:vAlign w:val="center"/>
          </w:tcPr>
          <w:p w14:paraId="14A5220E"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E182EBB" w14:textId="77777777" w:rsidR="00FB2F1E" w:rsidRDefault="00FB2F1E" w:rsidP="000E3DD9">
            <w:pPr>
              <w:jc w:val="center"/>
            </w:pPr>
            <w:r>
              <w:rPr>
                <w:rFonts w:ascii="宋体" w:hAnsi="宋体"/>
                <w:sz w:val="18"/>
              </w:rPr>
              <w:t>昌吉市司法局</w:t>
            </w:r>
          </w:p>
        </w:tc>
      </w:tr>
      <w:tr w:rsidR="00FB2F1E" w:rsidRPr="00EB08A3" w14:paraId="15C91B76" w14:textId="77777777" w:rsidTr="000E3DD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AE3A05"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F4A284" w14:textId="77777777" w:rsidR="00FB2F1E" w:rsidRPr="00EB08A3" w:rsidRDefault="00FB2F1E" w:rsidP="000E3DD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60B6D7B"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F73E51F"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C299D24"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37E67D7"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3625D06"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F9798AE"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B2F1E" w:rsidRPr="00EB08A3" w14:paraId="17BDE72C" w14:textId="77777777" w:rsidTr="000E3DD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2F45F2" w14:textId="77777777" w:rsidR="00FB2F1E" w:rsidRPr="00EB08A3" w:rsidRDefault="00FB2F1E" w:rsidP="000E3DD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9B4B14"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9C02E6" w14:textId="77777777" w:rsidR="00FB2F1E" w:rsidRDefault="00FB2F1E" w:rsidP="000E3DD9">
            <w:pPr>
              <w:jc w:val="center"/>
            </w:pPr>
            <w:r>
              <w:rPr>
                <w:rFonts w:ascii="宋体" w:hAnsi="宋体"/>
                <w:sz w:val="18"/>
              </w:rPr>
              <w:t>6.00</w:t>
            </w:r>
          </w:p>
        </w:tc>
        <w:tc>
          <w:tcPr>
            <w:tcW w:w="1266" w:type="dxa"/>
            <w:tcBorders>
              <w:top w:val="nil"/>
              <w:left w:val="nil"/>
              <w:bottom w:val="single" w:sz="4" w:space="0" w:color="auto"/>
              <w:right w:val="single" w:sz="4" w:space="0" w:color="auto"/>
            </w:tcBorders>
            <w:shd w:val="clear" w:color="auto" w:fill="auto"/>
            <w:noWrap/>
            <w:vAlign w:val="center"/>
          </w:tcPr>
          <w:p w14:paraId="67281A14" w14:textId="77777777" w:rsidR="00FB2F1E" w:rsidRDefault="00FB2F1E" w:rsidP="000E3DD9">
            <w:pPr>
              <w:jc w:val="center"/>
            </w:pPr>
            <w:r>
              <w:rPr>
                <w:rFonts w:ascii="宋体" w:hAnsi="宋体"/>
                <w:sz w:val="18"/>
              </w:rPr>
              <w:t>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87D5A05" w14:textId="77777777" w:rsidR="00FB2F1E" w:rsidRDefault="00FB2F1E" w:rsidP="000E3DD9">
            <w:pPr>
              <w:jc w:val="center"/>
            </w:pPr>
            <w:r>
              <w:rPr>
                <w:rFonts w:ascii="宋体" w:hAnsi="宋体"/>
                <w:sz w:val="18"/>
              </w:rPr>
              <w:t>6.00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BF322BF" w14:textId="77777777" w:rsidR="00FB2F1E" w:rsidRDefault="00FB2F1E" w:rsidP="000E3DD9">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988C451" w14:textId="77777777" w:rsidR="00FB2F1E" w:rsidRDefault="00FB2F1E" w:rsidP="000E3DD9">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EE0237B" w14:textId="77777777" w:rsidR="00FB2F1E" w:rsidRDefault="00FB2F1E" w:rsidP="000E3DD9">
            <w:pPr>
              <w:jc w:val="center"/>
            </w:pPr>
            <w:r>
              <w:rPr>
                <w:rFonts w:ascii="宋体" w:hAnsi="宋体"/>
                <w:sz w:val="18"/>
              </w:rPr>
              <w:t>10.00</w:t>
            </w:r>
          </w:p>
        </w:tc>
      </w:tr>
      <w:tr w:rsidR="00FB2F1E" w:rsidRPr="00EB08A3" w14:paraId="7E56303F" w14:textId="77777777" w:rsidTr="000E3DD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5A5361" w14:textId="77777777" w:rsidR="00FB2F1E" w:rsidRPr="00EB08A3" w:rsidRDefault="00FB2F1E" w:rsidP="000E3DD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3DACA0"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141751" w14:textId="77777777" w:rsidR="00FB2F1E" w:rsidRDefault="00FB2F1E" w:rsidP="000E3DD9">
            <w:pPr>
              <w:jc w:val="center"/>
            </w:pPr>
            <w:r>
              <w:rPr>
                <w:rFonts w:ascii="宋体" w:hAnsi="宋体"/>
                <w:sz w:val="18"/>
              </w:rPr>
              <w:t>6.00</w:t>
            </w:r>
          </w:p>
        </w:tc>
        <w:tc>
          <w:tcPr>
            <w:tcW w:w="1266" w:type="dxa"/>
            <w:tcBorders>
              <w:top w:val="nil"/>
              <w:left w:val="nil"/>
              <w:bottom w:val="single" w:sz="4" w:space="0" w:color="auto"/>
              <w:right w:val="single" w:sz="4" w:space="0" w:color="auto"/>
            </w:tcBorders>
            <w:shd w:val="clear" w:color="auto" w:fill="auto"/>
            <w:noWrap/>
            <w:vAlign w:val="center"/>
          </w:tcPr>
          <w:p w14:paraId="4DCF6A2D" w14:textId="77777777" w:rsidR="00FB2F1E" w:rsidRDefault="00FB2F1E" w:rsidP="000E3DD9">
            <w:pPr>
              <w:jc w:val="center"/>
            </w:pPr>
            <w:r>
              <w:rPr>
                <w:rFonts w:ascii="宋体" w:hAnsi="宋体"/>
                <w:sz w:val="18"/>
              </w:rPr>
              <w:t>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929128C" w14:textId="77777777" w:rsidR="00FB2F1E" w:rsidRDefault="00FB2F1E" w:rsidP="000E3DD9">
            <w:pPr>
              <w:jc w:val="center"/>
            </w:pPr>
            <w:r>
              <w:rPr>
                <w:rFonts w:ascii="宋体" w:hAnsi="宋体"/>
                <w:sz w:val="18"/>
              </w:rPr>
              <w:t>6.00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7B9424D"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9315BB8"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59849DB"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B2F1E" w:rsidRPr="00EB08A3" w14:paraId="5A1AFBEA" w14:textId="77777777" w:rsidTr="000E3DD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85CAFC" w14:textId="77777777" w:rsidR="00FB2F1E" w:rsidRPr="00EB08A3" w:rsidRDefault="00FB2F1E" w:rsidP="000E3DD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C9072D"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253D30" w14:textId="77777777" w:rsidR="00FB2F1E" w:rsidRDefault="00FB2F1E" w:rsidP="000E3DD9">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4A92D3C" w14:textId="77777777" w:rsidR="00FB2F1E" w:rsidRDefault="00FB2F1E" w:rsidP="000E3DD9">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939259F" w14:textId="77777777" w:rsidR="00FB2F1E" w:rsidRDefault="00FB2F1E" w:rsidP="000E3DD9">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06521E7"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2D245ED"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7D178FB"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B2F1E" w:rsidRPr="00EB08A3" w14:paraId="6D007580" w14:textId="77777777" w:rsidTr="000E3DD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3F2BD4"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A814C78"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D5F5304"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B2F1E" w:rsidRPr="00EB08A3" w14:paraId="0A8FCACC" w14:textId="77777777" w:rsidTr="000E3DD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5A8A06B" w14:textId="77777777" w:rsidR="00FB2F1E" w:rsidRPr="00EB08A3" w:rsidRDefault="00FB2F1E" w:rsidP="000E3DD9">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11EF884" w14:textId="77777777" w:rsidR="00FB2F1E" w:rsidRDefault="00FB2F1E" w:rsidP="000E3DD9">
            <w:pPr>
              <w:jc w:val="left"/>
            </w:pPr>
            <w:r>
              <w:rPr>
                <w:rFonts w:ascii="宋体" w:hAnsi="宋体"/>
                <w:sz w:val="18"/>
              </w:rPr>
              <w:t>预算资金6万元，支付新疆同创律所民事诉讼代理费（市政府与张琼秀信访纠纷案）</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C30E360" w14:textId="77777777" w:rsidR="00FB2F1E" w:rsidRDefault="00FB2F1E" w:rsidP="000E3DD9">
            <w:pPr>
              <w:jc w:val="left"/>
            </w:pPr>
            <w:r>
              <w:rPr>
                <w:rFonts w:ascii="宋体" w:hAnsi="宋体"/>
                <w:sz w:val="18"/>
              </w:rPr>
              <w:t>截止自评日，该项目实际支付6万元，支付新疆同创律所民事诉讼代理费6万元</w:t>
            </w:r>
          </w:p>
        </w:tc>
      </w:tr>
      <w:tr w:rsidR="00FB2F1E" w:rsidRPr="00EB08A3" w14:paraId="11000EB2" w14:textId="77777777" w:rsidTr="000E3DD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9639D52" w14:textId="77777777" w:rsidR="00FB2F1E" w:rsidRPr="00EB08A3" w:rsidRDefault="00FB2F1E" w:rsidP="000E3DD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D9728E3"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B0834A0"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D7C5C1"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4CA38AE"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CED5490"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D1DA9F"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BCFC73"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2D96D4"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B2F1E" w:rsidRPr="00EB08A3" w14:paraId="2F324B80" w14:textId="77777777" w:rsidTr="000E3DD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A4087AC"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8A1B67D" w14:textId="77777777" w:rsidR="00FB2F1E" w:rsidRPr="00EB08A3" w:rsidRDefault="00FB2F1E" w:rsidP="000E3DD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EE2AD8E" w14:textId="77777777" w:rsidR="00FB2F1E" w:rsidRPr="00EB08A3" w:rsidRDefault="00FB2F1E" w:rsidP="000E3DD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928F9C0" w14:textId="77777777" w:rsidR="00FB2F1E" w:rsidRPr="00EB08A3" w:rsidRDefault="00FB2F1E" w:rsidP="000E3DD9">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4021A6E" w14:textId="77777777" w:rsidR="00FB2F1E" w:rsidRPr="00EB08A3" w:rsidRDefault="00FB2F1E" w:rsidP="000E3DD9">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FBCEC71"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DC775E7" w14:textId="77777777" w:rsidR="00FB2F1E" w:rsidRPr="00EB08A3" w:rsidRDefault="00FB2F1E" w:rsidP="000E3DD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8030A5D" w14:textId="77777777" w:rsidR="00FB2F1E" w:rsidRPr="00EB08A3" w:rsidRDefault="00FB2F1E" w:rsidP="000E3DD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7B17DC2" w14:textId="77777777" w:rsidR="00FB2F1E" w:rsidRPr="00EB08A3" w:rsidRDefault="00FB2F1E" w:rsidP="000E3DD9">
            <w:pPr>
              <w:widowControl/>
              <w:jc w:val="left"/>
              <w:rPr>
                <w:rFonts w:ascii="宋体" w:hAnsi="宋体" w:cs="宋体" w:hint="eastAsia"/>
                <w:color w:val="000000"/>
                <w:kern w:val="0"/>
                <w:sz w:val="18"/>
                <w:szCs w:val="18"/>
              </w:rPr>
            </w:pPr>
          </w:p>
        </w:tc>
      </w:tr>
      <w:tr w:rsidR="00FB2F1E" w:rsidRPr="00EB08A3" w14:paraId="71FAC667" w14:textId="77777777" w:rsidTr="000E3DD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87470A" w14:textId="77777777" w:rsidR="00FB2F1E" w:rsidRDefault="00FB2F1E" w:rsidP="000E3DD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BBD26CB" w14:textId="77777777" w:rsidR="00FB2F1E" w:rsidRDefault="00FB2F1E" w:rsidP="000E3DD9">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28623A0" w14:textId="77777777" w:rsidR="00FB2F1E" w:rsidRDefault="00FB2F1E" w:rsidP="000E3DD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11577C" w14:textId="77777777" w:rsidR="00FB2F1E" w:rsidRDefault="00FB2F1E" w:rsidP="000E3DD9">
            <w:pPr>
              <w:jc w:val="center"/>
            </w:pPr>
            <w:r>
              <w:rPr>
                <w:rFonts w:ascii="宋体" w:hAnsi="宋体"/>
                <w:sz w:val="18"/>
              </w:rPr>
              <w:t>需代理案件数</w:t>
            </w:r>
          </w:p>
        </w:tc>
        <w:tc>
          <w:tcPr>
            <w:tcW w:w="1266" w:type="dxa"/>
            <w:tcBorders>
              <w:top w:val="nil"/>
              <w:left w:val="nil"/>
              <w:bottom w:val="single" w:sz="4" w:space="0" w:color="auto"/>
              <w:right w:val="single" w:sz="4" w:space="0" w:color="auto"/>
            </w:tcBorders>
            <w:shd w:val="clear" w:color="auto" w:fill="auto"/>
            <w:vAlign w:val="center"/>
          </w:tcPr>
          <w:p w14:paraId="07563041" w14:textId="77777777" w:rsidR="00FB2F1E" w:rsidRDefault="00FB2F1E" w:rsidP="000E3DD9">
            <w:pPr>
              <w:jc w:val="center"/>
            </w:pPr>
            <w:r>
              <w:rPr>
                <w:rFonts w:ascii="宋体" w:hAnsi="宋体"/>
                <w:sz w:val="18"/>
              </w:rPr>
              <w:t>=1件</w:t>
            </w:r>
          </w:p>
        </w:tc>
        <w:tc>
          <w:tcPr>
            <w:tcW w:w="1088" w:type="dxa"/>
            <w:tcBorders>
              <w:top w:val="nil"/>
              <w:left w:val="nil"/>
              <w:bottom w:val="single" w:sz="4" w:space="0" w:color="auto"/>
              <w:right w:val="single" w:sz="4" w:space="0" w:color="auto"/>
            </w:tcBorders>
            <w:shd w:val="clear" w:color="auto" w:fill="auto"/>
            <w:vAlign w:val="center"/>
          </w:tcPr>
          <w:p w14:paraId="1085EFEE" w14:textId="77777777" w:rsidR="00FB2F1E" w:rsidRDefault="00FB2F1E" w:rsidP="000E3DD9">
            <w:pPr>
              <w:jc w:val="center"/>
            </w:pPr>
            <w:r>
              <w:rPr>
                <w:rFonts w:ascii="宋体" w:hAnsi="宋体"/>
                <w:sz w:val="18"/>
              </w:rPr>
              <w:t>=1件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52276B" w14:textId="77777777" w:rsidR="00FB2F1E" w:rsidRDefault="00FB2F1E" w:rsidP="000E3DD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BF2948" w14:textId="77777777" w:rsidR="00FB2F1E" w:rsidRDefault="00FB2F1E" w:rsidP="000E3DD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9FA145" w14:textId="77777777" w:rsidR="00FB2F1E" w:rsidRDefault="00FB2F1E" w:rsidP="000E3DD9">
            <w:pPr>
              <w:jc w:val="center"/>
            </w:pPr>
          </w:p>
        </w:tc>
      </w:tr>
      <w:tr w:rsidR="00FB2F1E" w:rsidRPr="00EB08A3" w14:paraId="543B6DCC"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9A64AA"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14A25B"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A5334E" w14:textId="77777777" w:rsidR="00FB2F1E" w:rsidRDefault="00FB2F1E" w:rsidP="000E3DD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AE24A8" w14:textId="77777777" w:rsidR="00FB2F1E" w:rsidRDefault="00FB2F1E" w:rsidP="000E3DD9">
            <w:pPr>
              <w:jc w:val="center"/>
            </w:pPr>
            <w:r>
              <w:rPr>
                <w:rFonts w:ascii="宋体" w:hAnsi="宋体"/>
                <w:sz w:val="18"/>
              </w:rPr>
              <w:t>需代理律所数</w:t>
            </w:r>
          </w:p>
        </w:tc>
        <w:tc>
          <w:tcPr>
            <w:tcW w:w="1266" w:type="dxa"/>
            <w:tcBorders>
              <w:top w:val="nil"/>
              <w:left w:val="nil"/>
              <w:bottom w:val="single" w:sz="4" w:space="0" w:color="auto"/>
              <w:right w:val="single" w:sz="4" w:space="0" w:color="auto"/>
            </w:tcBorders>
            <w:shd w:val="clear" w:color="auto" w:fill="auto"/>
            <w:vAlign w:val="center"/>
          </w:tcPr>
          <w:p w14:paraId="13C11B66" w14:textId="77777777" w:rsidR="00FB2F1E" w:rsidRDefault="00FB2F1E" w:rsidP="000E3DD9">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7244CDC7" w14:textId="77777777" w:rsidR="00FB2F1E" w:rsidRDefault="00FB2F1E" w:rsidP="000E3DD9">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972E33" w14:textId="77777777" w:rsidR="00FB2F1E" w:rsidRDefault="00FB2F1E" w:rsidP="000E3DD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D42B60" w14:textId="77777777" w:rsidR="00FB2F1E" w:rsidRDefault="00FB2F1E" w:rsidP="000E3DD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90DB57" w14:textId="77777777" w:rsidR="00FB2F1E" w:rsidRDefault="00FB2F1E" w:rsidP="000E3DD9">
            <w:pPr>
              <w:jc w:val="center"/>
            </w:pPr>
          </w:p>
        </w:tc>
      </w:tr>
      <w:tr w:rsidR="00FB2F1E" w:rsidRPr="00EB08A3" w14:paraId="49E7E337"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F0191C"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FFED29"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3A1B41" w14:textId="77777777" w:rsidR="00FB2F1E" w:rsidRDefault="00FB2F1E" w:rsidP="000E3DD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3472E3" w14:textId="77777777" w:rsidR="00FB2F1E" w:rsidRDefault="00FB2F1E" w:rsidP="000E3DD9">
            <w:pPr>
              <w:jc w:val="center"/>
            </w:pPr>
            <w:r>
              <w:rPr>
                <w:rFonts w:ascii="宋体" w:hAnsi="宋体"/>
                <w:sz w:val="18"/>
              </w:rPr>
              <w:t>政府采购率</w:t>
            </w:r>
          </w:p>
        </w:tc>
        <w:tc>
          <w:tcPr>
            <w:tcW w:w="1266" w:type="dxa"/>
            <w:tcBorders>
              <w:top w:val="nil"/>
              <w:left w:val="nil"/>
              <w:bottom w:val="single" w:sz="4" w:space="0" w:color="auto"/>
              <w:right w:val="single" w:sz="4" w:space="0" w:color="auto"/>
            </w:tcBorders>
            <w:shd w:val="clear" w:color="auto" w:fill="auto"/>
            <w:vAlign w:val="center"/>
          </w:tcPr>
          <w:p w14:paraId="33286C58" w14:textId="77777777" w:rsidR="00FB2F1E" w:rsidRDefault="00FB2F1E" w:rsidP="000E3DD9">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0D14BCE" w14:textId="77777777" w:rsidR="00FB2F1E" w:rsidRDefault="00FB2F1E" w:rsidP="000E3DD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55DD86" w14:textId="77777777" w:rsidR="00FB2F1E" w:rsidRDefault="00FB2F1E" w:rsidP="000E3DD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2046A8" w14:textId="77777777" w:rsidR="00FB2F1E" w:rsidRDefault="00FB2F1E" w:rsidP="000E3DD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4360DE" w14:textId="77777777" w:rsidR="00FB2F1E" w:rsidRDefault="00FB2F1E" w:rsidP="000E3DD9">
            <w:pPr>
              <w:jc w:val="center"/>
            </w:pPr>
          </w:p>
        </w:tc>
      </w:tr>
      <w:tr w:rsidR="00FB2F1E" w:rsidRPr="00EB08A3" w14:paraId="6A9567EC"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048228"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0215D2"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0BD23B" w14:textId="77777777" w:rsidR="00FB2F1E" w:rsidRDefault="00FB2F1E" w:rsidP="000E3DD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8D2370" w14:textId="77777777" w:rsidR="00FB2F1E" w:rsidRDefault="00FB2F1E" w:rsidP="000E3DD9">
            <w:pPr>
              <w:jc w:val="center"/>
            </w:pPr>
            <w:r>
              <w:rPr>
                <w:rFonts w:ascii="宋体" w:hAnsi="宋体"/>
                <w:sz w:val="18"/>
              </w:rPr>
              <w:t>案件代理验收合格率</w:t>
            </w:r>
          </w:p>
        </w:tc>
        <w:tc>
          <w:tcPr>
            <w:tcW w:w="1266" w:type="dxa"/>
            <w:tcBorders>
              <w:top w:val="nil"/>
              <w:left w:val="nil"/>
              <w:bottom w:val="single" w:sz="4" w:space="0" w:color="auto"/>
              <w:right w:val="single" w:sz="4" w:space="0" w:color="auto"/>
            </w:tcBorders>
            <w:shd w:val="clear" w:color="auto" w:fill="auto"/>
            <w:vAlign w:val="center"/>
          </w:tcPr>
          <w:p w14:paraId="6C9538DB" w14:textId="77777777" w:rsidR="00FB2F1E" w:rsidRDefault="00FB2F1E" w:rsidP="000E3DD9">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3B31A1A" w14:textId="77777777" w:rsidR="00FB2F1E" w:rsidRDefault="00FB2F1E" w:rsidP="000E3DD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FD2AB0" w14:textId="77777777" w:rsidR="00FB2F1E" w:rsidRDefault="00FB2F1E" w:rsidP="000E3DD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5B9A93" w14:textId="77777777" w:rsidR="00FB2F1E" w:rsidRDefault="00FB2F1E" w:rsidP="000E3DD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45BDF7" w14:textId="77777777" w:rsidR="00FB2F1E" w:rsidRDefault="00FB2F1E" w:rsidP="000E3DD9">
            <w:pPr>
              <w:jc w:val="center"/>
            </w:pPr>
          </w:p>
        </w:tc>
      </w:tr>
      <w:tr w:rsidR="00FB2F1E" w:rsidRPr="00EB08A3" w14:paraId="0EB8AF2A"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C0B59C"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03D239"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A4C986" w14:textId="77777777" w:rsidR="00FB2F1E" w:rsidRDefault="00FB2F1E" w:rsidP="000E3DD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D3DF98" w14:textId="77777777" w:rsidR="00FB2F1E" w:rsidRDefault="00FB2F1E" w:rsidP="000E3DD9">
            <w:pPr>
              <w:jc w:val="center"/>
            </w:pPr>
            <w:r>
              <w:rPr>
                <w:rFonts w:ascii="宋体" w:hAnsi="宋体"/>
                <w:sz w:val="18"/>
              </w:rPr>
              <w:t>应诉及时率</w:t>
            </w:r>
          </w:p>
        </w:tc>
        <w:tc>
          <w:tcPr>
            <w:tcW w:w="1266" w:type="dxa"/>
            <w:tcBorders>
              <w:top w:val="nil"/>
              <w:left w:val="nil"/>
              <w:bottom w:val="single" w:sz="4" w:space="0" w:color="auto"/>
              <w:right w:val="single" w:sz="4" w:space="0" w:color="auto"/>
            </w:tcBorders>
            <w:shd w:val="clear" w:color="auto" w:fill="auto"/>
            <w:vAlign w:val="center"/>
          </w:tcPr>
          <w:p w14:paraId="38356964" w14:textId="77777777" w:rsidR="00FB2F1E" w:rsidRDefault="00FB2F1E" w:rsidP="000E3DD9">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418EA62" w14:textId="77777777" w:rsidR="00FB2F1E" w:rsidRDefault="00FB2F1E" w:rsidP="000E3DD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E4A643" w14:textId="77777777" w:rsidR="00FB2F1E" w:rsidRDefault="00FB2F1E" w:rsidP="000E3DD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CB5180" w14:textId="77777777" w:rsidR="00FB2F1E" w:rsidRDefault="00FB2F1E" w:rsidP="000E3DD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026A67" w14:textId="77777777" w:rsidR="00FB2F1E" w:rsidRDefault="00FB2F1E" w:rsidP="000E3DD9">
            <w:pPr>
              <w:jc w:val="center"/>
            </w:pPr>
          </w:p>
        </w:tc>
      </w:tr>
      <w:tr w:rsidR="00FB2F1E" w:rsidRPr="00EB08A3" w14:paraId="362F7DF9"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248525"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14D7B3" w14:textId="77777777" w:rsidR="00FB2F1E" w:rsidRDefault="00FB2F1E" w:rsidP="000E3DD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CA3C026" w14:textId="77777777" w:rsidR="00FB2F1E" w:rsidRDefault="00FB2F1E" w:rsidP="000E3DD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0F4EA4" w14:textId="77777777" w:rsidR="00FB2F1E" w:rsidRDefault="00FB2F1E" w:rsidP="000E3DD9">
            <w:pPr>
              <w:jc w:val="center"/>
            </w:pPr>
            <w:r>
              <w:rPr>
                <w:rFonts w:ascii="宋体" w:hAnsi="宋体"/>
                <w:sz w:val="18"/>
              </w:rPr>
              <w:t>民事诉讼代理费成本</w:t>
            </w:r>
          </w:p>
        </w:tc>
        <w:tc>
          <w:tcPr>
            <w:tcW w:w="1266" w:type="dxa"/>
            <w:tcBorders>
              <w:top w:val="nil"/>
              <w:left w:val="nil"/>
              <w:bottom w:val="single" w:sz="4" w:space="0" w:color="auto"/>
              <w:right w:val="single" w:sz="4" w:space="0" w:color="auto"/>
            </w:tcBorders>
            <w:shd w:val="clear" w:color="auto" w:fill="auto"/>
            <w:vAlign w:val="center"/>
          </w:tcPr>
          <w:p w14:paraId="0348C572" w14:textId="77777777" w:rsidR="00FB2F1E" w:rsidRDefault="00FB2F1E" w:rsidP="000E3DD9">
            <w:pPr>
              <w:jc w:val="center"/>
            </w:pPr>
            <w:r>
              <w:rPr>
                <w:rFonts w:ascii="宋体" w:hAnsi="宋体"/>
                <w:sz w:val="18"/>
              </w:rPr>
              <w:t>=6万元</w:t>
            </w:r>
          </w:p>
        </w:tc>
        <w:tc>
          <w:tcPr>
            <w:tcW w:w="1088" w:type="dxa"/>
            <w:tcBorders>
              <w:top w:val="nil"/>
              <w:left w:val="nil"/>
              <w:bottom w:val="single" w:sz="4" w:space="0" w:color="auto"/>
              <w:right w:val="single" w:sz="4" w:space="0" w:color="auto"/>
            </w:tcBorders>
            <w:shd w:val="clear" w:color="auto" w:fill="auto"/>
            <w:vAlign w:val="center"/>
          </w:tcPr>
          <w:p w14:paraId="19CB4E0E" w14:textId="77777777" w:rsidR="00FB2F1E" w:rsidRDefault="00FB2F1E" w:rsidP="000E3DD9">
            <w:pPr>
              <w:jc w:val="center"/>
            </w:pPr>
            <w:r>
              <w:rPr>
                <w:rFonts w:ascii="宋体" w:hAnsi="宋体"/>
                <w:sz w:val="18"/>
              </w:rPr>
              <w:t>=6万元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7E25F0" w14:textId="77777777" w:rsidR="00FB2F1E" w:rsidRDefault="00FB2F1E" w:rsidP="000E3DD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82312B" w14:textId="77777777" w:rsidR="00FB2F1E" w:rsidRDefault="00FB2F1E" w:rsidP="000E3DD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A5154F" w14:textId="77777777" w:rsidR="00FB2F1E" w:rsidRDefault="00FB2F1E" w:rsidP="000E3DD9">
            <w:pPr>
              <w:jc w:val="center"/>
            </w:pPr>
          </w:p>
        </w:tc>
      </w:tr>
      <w:tr w:rsidR="00FB2F1E" w:rsidRPr="00EB08A3" w14:paraId="64EB878F"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00801D"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3FBD63" w14:textId="77777777" w:rsidR="00FB2F1E" w:rsidRDefault="00FB2F1E" w:rsidP="000E3DD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D516B8A" w14:textId="77777777" w:rsidR="00FB2F1E" w:rsidRDefault="00FB2F1E" w:rsidP="000E3DD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97482E" w14:textId="77777777" w:rsidR="00FB2F1E" w:rsidRDefault="00FB2F1E" w:rsidP="000E3DD9">
            <w:pPr>
              <w:jc w:val="center"/>
            </w:pPr>
            <w:r>
              <w:rPr>
                <w:rFonts w:ascii="宋体" w:hAnsi="宋体"/>
                <w:sz w:val="18"/>
              </w:rPr>
              <w:t>矛盾纠纷数量</w:t>
            </w:r>
          </w:p>
        </w:tc>
        <w:tc>
          <w:tcPr>
            <w:tcW w:w="1266" w:type="dxa"/>
            <w:tcBorders>
              <w:top w:val="nil"/>
              <w:left w:val="nil"/>
              <w:bottom w:val="single" w:sz="4" w:space="0" w:color="auto"/>
              <w:right w:val="single" w:sz="4" w:space="0" w:color="auto"/>
            </w:tcBorders>
            <w:shd w:val="clear" w:color="auto" w:fill="auto"/>
            <w:vAlign w:val="center"/>
          </w:tcPr>
          <w:p w14:paraId="71B8C547" w14:textId="77777777" w:rsidR="00FB2F1E" w:rsidRDefault="00FB2F1E" w:rsidP="000E3DD9">
            <w:pPr>
              <w:jc w:val="center"/>
            </w:pPr>
            <w:r>
              <w:rPr>
                <w:rFonts w:ascii="宋体" w:hAnsi="宋体"/>
                <w:sz w:val="18"/>
              </w:rPr>
              <w:t>有效减少</w:t>
            </w:r>
          </w:p>
        </w:tc>
        <w:tc>
          <w:tcPr>
            <w:tcW w:w="1088" w:type="dxa"/>
            <w:tcBorders>
              <w:top w:val="nil"/>
              <w:left w:val="nil"/>
              <w:bottom w:val="single" w:sz="4" w:space="0" w:color="auto"/>
              <w:right w:val="single" w:sz="4" w:space="0" w:color="auto"/>
            </w:tcBorders>
            <w:shd w:val="clear" w:color="auto" w:fill="auto"/>
            <w:vAlign w:val="center"/>
          </w:tcPr>
          <w:p w14:paraId="58753A50" w14:textId="77777777" w:rsidR="00FB2F1E" w:rsidRDefault="00FB2F1E" w:rsidP="000E3DD9">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4B0347" w14:textId="77777777" w:rsidR="00FB2F1E" w:rsidRDefault="00FB2F1E" w:rsidP="000E3DD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C98A11" w14:textId="77777777" w:rsidR="00FB2F1E" w:rsidRDefault="00FB2F1E" w:rsidP="000E3DD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C28EC3" w14:textId="77777777" w:rsidR="00FB2F1E" w:rsidRDefault="00FB2F1E" w:rsidP="000E3DD9">
            <w:pPr>
              <w:jc w:val="center"/>
            </w:pPr>
          </w:p>
        </w:tc>
      </w:tr>
      <w:tr w:rsidR="00FB2F1E" w:rsidRPr="00EB08A3" w14:paraId="4D13D75C"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BC660C"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A39FD1" w14:textId="77777777" w:rsidR="00FB2F1E" w:rsidRDefault="00FB2F1E" w:rsidP="000E3DD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836FD60" w14:textId="77777777" w:rsidR="00FB2F1E" w:rsidRDefault="00FB2F1E" w:rsidP="000E3DD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A32DA9" w14:textId="77777777" w:rsidR="00FB2F1E" w:rsidRDefault="00FB2F1E" w:rsidP="000E3DD9">
            <w:pPr>
              <w:jc w:val="center"/>
            </w:pPr>
            <w:r>
              <w:rPr>
                <w:rFonts w:ascii="宋体" w:hAnsi="宋体"/>
                <w:sz w:val="18"/>
              </w:rPr>
              <w:t>委托人满意度</w:t>
            </w:r>
          </w:p>
        </w:tc>
        <w:tc>
          <w:tcPr>
            <w:tcW w:w="1266" w:type="dxa"/>
            <w:tcBorders>
              <w:top w:val="nil"/>
              <w:left w:val="nil"/>
              <w:bottom w:val="single" w:sz="4" w:space="0" w:color="auto"/>
              <w:right w:val="single" w:sz="4" w:space="0" w:color="auto"/>
            </w:tcBorders>
            <w:shd w:val="clear" w:color="auto" w:fill="auto"/>
            <w:vAlign w:val="center"/>
          </w:tcPr>
          <w:p w14:paraId="2F1B6172" w14:textId="77777777" w:rsidR="00FB2F1E" w:rsidRDefault="00FB2F1E" w:rsidP="000E3DD9">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8761CF8" w14:textId="77777777" w:rsidR="00FB2F1E" w:rsidRDefault="00FB2F1E" w:rsidP="000E3DD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4225AA" w14:textId="77777777" w:rsidR="00FB2F1E" w:rsidRDefault="00FB2F1E" w:rsidP="000E3DD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ABE736" w14:textId="77777777" w:rsidR="00FB2F1E" w:rsidRDefault="00FB2F1E" w:rsidP="000E3DD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D1F794" w14:textId="77777777" w:rsidR="00FB2F1E" w:rsidRDefault="00FB2F1E" w:rsidP="000E3DD9">
            <w:pPr>
              <w:jc w:val="center"/>
            </w:pPr>
          </w:p>
        </w:tc>
      </w:tr>
      <w:tr w:rsidR="00FB2F1E" w:rsidRPr="00EB08A3" w14:paraId="32943775" w14:textId="77777777" w:rsidTr="000E3DD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D39C229" w14:textId="77777777" w:rsidR="00FB2F1E" w:rsidRDefault="00FB2F1E" w:rsidP="000E3DD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BDA5B49" w14:textId="77777777" w:rsidR="00FB2F1E" w:rsidRDefault="00FB2F1E" w:rsidP="000E3DD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2ECE8CC" w14:textId="77777777" w:rsidR="00FB2F1E" w:rsidRDefault="00FB2F1E" w:rsidP="000E3DD9">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AB9587" w14:textId="77777777" w:rsidR="00FB2F1E" w:rsidRDefault="00FB2F1E" w:rsidP="000E3DD9">
            <w:pPr>
              <w:jc w:val="center"/>
            </w:pPr>
          </w:p>
        </w:tc>
      </w:tr>
    </w:tbl>
    <w:p w14:paraId="2BDF2D84" w14:textId="77777777" w:rsidR="00FB2F1E" w:rsidRDefault="00FB2F1E" w:rsidP="00FB2F1E">
      <w:pPr>
        <w:jc w:val="center"/>
        <w:rPr>
          <w:rFonts w:ascii="宋体" w:hAnsi="宋体" w:cs="宋体" w:hint="eastAsia"/>
          <w:b/>
          <w:bCs/>
          <w:kern w:val="0"/>
          <w:sz w:val="28"/>
          <w:szCs w:val="28"/>
        </w:rPr>
      </w:pPr>
    </w:p>
    <w:p w14:paraId="7B20650F" w14:textId="6DD8A92E" w:rsidR="00FB2F1E" w:rsidRPr="00EB08A3" w:rsidRDefault="00FB2F1E" w:rsidP="00FB2F1E">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24D1DD52" w14:textId="77777777" w:rsidR="00FB2F1E" w:rsidRPr="00EB08A3" w:rsidRDefault="00FB2F1E" w:rsidP="00FB2F1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B2F1E" w:rsidRPr="00EB08A3" w14:paraId="5B4BFC70" w14:textId="77777777" w:rsidTr="000E3DD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2469C8"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9FAF313" w14:textId="77777777" w:rsidR="00FB2F1E" w:rsidRDefault="00FB2F1E" w:rsidP="000E3DD9">
            <w:pPr>
              <w:jc w:val="center"/>
            </w:pPr>
            <w:r>
              <w:rPr>
                <w:rFonts w:ascii="宋体" w:hAnsi="宋体"/>
                <w:sz w:val="18"/>
              </w:rPr>
              <w:t>市人民政府诉讼委托代理费</w:t>
            </w:r>
          </w:p>
        </w:tc>
      </w:tr>
      <w:tr w:rsidR="00FB2F1E" w:rsidRPr="00EB08A3" w14:paraId="599F1A89" w14:textId="77777777" w:rsidTr="000E3DD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203B0B"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885CD1F" w14:textId="77777777" w:rsidR="00FB2F1E" w:rsidRDefault="00FB2F1E" w:rsidP="000E3DD9">
            <w:pPr>
              <w:jc w:val="center"/>
            </w:pPr>
            <w:r>
              <w:rPr>
                <w:rFonts w:ascii="宋体" w:hAnsi="宋体"/>
                <w:sz w:val="18"/>
              </w:rPr>
              <w:t>昌吉市司法局</w:t>
            </w:r>
          </w:p>
        </w:tc>
        <w:tc>
          <w:tcPr>
            <w:tcW w:w="1275" w:type="dxa"/>
            <w:gridSpan w:val="2"/>
            <w:tcBorders>
              <w:top w:val="nil"/>
              <w:left w:val="nil"/>
              <w:bottom w:val="single" w:sz="4" w:space="0" w:color="auto"/>
              <w:right w:val="single" w:sz="4" w:space="0" w:color="000000"/>
            </w:tcBorders>
            <w:shd w:val="clear" w:color="auto" w:fill="auto"/>
            <w:vAlign w:val="center"/>
          </w:tcPr>
          <w:p w14:paraId="301AD39D"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034EE1A" w14:textId="77777777" w:rsidR="00FB2F1E" w:rsidRDefault="00FB2F1E" w:rsidP="000E3DD9">
            <w:pPr>
              <w:jc w:val="center"/>
            </w:pPr>
            <w:r>
              <w:rPr>
                <w:rFonts w:ascii="宋体" w:hAnsi="宋体"/>
                <w:sz w:val="18"/>
              </w:rPr>
              <w:t>昌吉市司法局</w:t>
            </w:r>
          </w:p>
        </w:tc>
      </w:tr>
      <w:tr w:rsidR="00FB2F1E" w:rsidRPr="00EB08A3" w14:paraId="78E06B8B" w14:textId="77777777" w:rsidTr="000E3DD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C9D15C"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719D3A" w14:textId="77777777" w:rsidR="00FB2F1E" w:rsidRPr="00EB08A3" w:rsidRDefault="00FB2F1E" w:rsidP="000E3DD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5A975A4"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112D790"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AE497FE"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EA7953B"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E14EDD8"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3F56997"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B2F1E" w:rsidRPr="00EB08A3" w14:paraId="6F4F6D9F" w14:textId="77777777" w:rsidTr="000E3DD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8A9B59" w14:textId="77777777" w:rsidR="00FB2F1E" w:rsidRPr="00EB08A3" w:rsidRDefault="00FB2F1E" w:rsidP="000E3DD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7675E1"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951CB2" w14:textId="77777777" w:rsidR="00FB2F1E" w:rsidRDefault="00FB2F1E" w:rsidP="000E3DD9">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067A97FB" w14:textId="77777777" w:rsidR="00FB2F1E" w:rsidRDefault="00FB2F1E" w:rsidP="000E3DD9">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8253E51" w14:textId="77777777" w:rsidR="00FB2F1E" w:rsidRDefault="00FB2F1E" w:rsidP="000E3DD9">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7D483DD" w14:textId="77777777" w:rsidR="00FB2F1E" w:rsidRDefault="00FB2F1E" w:rsidP="000E3DD9">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ED39856" w14:textId="77777777" w:rsidR="00FB2F1E" w:rsidRDefault="00FB2F1E" w:rsidP="000E3DD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6882064" w14:textId="77777777" w:rsidR="00FB2F1E" w:rsidRDefault="00FB2F1E" w:rsidP="000E3DD9">
            <w:pPr>
              <w:jc w:val="center"/>
            </w:pPr>
            <w:r>
              <w:rPr>
                <w:rFonts w:ascii="宋体" w:hAnsi="宋体"/>
                <w:sz w:val="18"/>
              </w:rPr>
              <w:t>10.00</w:t>
            </w:r>
          </w:p>
        </w:tc>
      </w:tr>
      <w:tr w:rsidR="00FB2F1E" w:rsidRPr="00EB08A3" w14:paraId="05524138" w14:textId="77777777" w:rsidTr="000E3DD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2D7009" w14:textId="77777777" w:rsidR="00FB2F1E" w:rsidRPr="00EB08A3" w:rsidRDefault="00FB2F1E" w:rsidP="000E3DD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2FEC19"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816B54" w14:textId="77777777" w:rsidR="00FB2F1E" w:rsidRDefault="00FB2F1E" w:rsidP="000E3DD9">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67FF2CBC" w14:textId="77777777" w:rsidR="00FB2F1E" w:rsidRDefault="00FB2F1E" w:rsidP="000E3DD9">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64237B" w14:textId="77777777" w:rsidR="00FB2F1E" w:rsidRDefault="00FB2F1E" w:rsidP="000E3DD9">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3B1F0D5"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C7122B4"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B4D08AA"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B2F1E" w:rsidRPr="00EB08A3" w14:paraId="6885FC5B" w14:textId="77777777" w:rsidTr="000E3DD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9CC4B4" w14:textId="77777777" w:rsidR="00FB2F1E" w:rsidRPr="00EB08A3" w:rsidRDefault="00FB2F1E" w:rsidP="000E3DD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33128A"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5B4094" w14:textId="77777777" w:rsidR="00FB2F1E" w:rsidRDefault="00FB2F1E" w:rsidP="000E3DD9">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DC93EC4" w14:textId="77777777" w:rsidR="00FB2F1E" w:rsidRDefault="00FB2F1E" w:rsidP="000E3DD9">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C79A63E" w14:textId="77777777" w:rsidR="00FB2F1E" w:rsidRDefault="00FB2F1E" w:rsidP="000E3DD9">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1EB6579"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EA0C1B3"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833DBDA" w14:textId="77777777" w:rsidR="00FB2F1E" w:rsidRPr="00EB08A3" w:rsidRDefault="00FB2F1E" w:rsidP="000E3DD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B2F1E" w:rsidRPr="00EB08A3" w14:paraId="16F35051" w14:textId="77777777" w:rsidTr="000E3DD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2F17CE"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4B1377D"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DAAA7C6"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B2F1E" w:rsidRPr="00EB08A3" w14:paraId="0F2090F5" w14:textId="77777777" w:rsidTr="000E3DD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F5CF0CC" w14:textId="77777777" w:rsidR="00FB2F1E" w:rsidRPr="00EB08A3" w:rsidRDefault="00FB2F1E" w:rsidP="000E3DD9">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B8E6C84" w14:textId="35E8F9DB" w:rsidR="00FB2F1E" w:rsidRDefault="00D27C0C" w:rsidP="000E3DD9">
            <w:pPr>
              <w:jc w:val="left"/>
            </w:pPr>
            <w:r>
              <w:rPr>
                <w:rFonts w:ascii="宋体" w:hAnsi="宋体" w:hint="eastAsia"/>
                <w:sz w:val="18"/>
              </w:rPr>
              <w:t>支付</w:t>
            </w:r>
            <w:r w:rsidR="00FB2F1E">
              <w:rPr>
                <w:rFonts w:ascii="宋体" w:hAnsi="宋体"/>
                <w:sz w:val="18"/>
              </w:rPr>
              <w:t>市人民政府诉讼委托代理费（市政府与供水中心、住建局工程合同纠纷案）</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1E5FCD1" w14:textId="77777777" w:rsidR="00FB2F1E" w:rsidRDefault="00FB2F1E" w:rsidP="000E3DD9">
            <w:pPr>
              <w:jc w:val="left"/>
            </w:pPr>
            <w:r>
              <w:rPr>
                <w:rFonts w:ascii="宋体" w:hAnsi="宋体"/>
                <w:sz w:val="18"/>
              </w:rPr>
              <w:t>截止自评日，该项目实际支付10万元。按项目要求，及时支付人民政府应支付同创律师事务所诉讼委托代理费10万元</w:t>
            </w:r>
          </w:p>
        </w:tc>
      </w:tr>
      <w:tr w:rsidR="00FB2F1E" w:rsidRPr="00EB08A3" w14:paraId="0C778C59" w14:textId="77777777" w:rsidTr="000E3DD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65AEDD" w14:textId="77777777" w:rsidR="00FB2F1E" w:rsidRPr="00EB08A3" w:rsidRDefault="00FB2F1E" w:rsidP="000E3DD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AF24667"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B83A979"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094871"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02D0DD1"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B77BAA7"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408D8F"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83769A"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69A8A4" w14:textId="77777777" w:rsidR="00FB2F1E" w:rsidRPr="00EB08A3" w:rsidRDefault="00FB2F1E" w:rsidP="000E3DD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B2F1E" w:rsidRPr="00EB08A3" w14:paraId="6DFF689A" w14:textId="77777777" w:rsidTr="000E3DD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14FF3F8"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34F4F6D" w14:textId="77777777" w:rsidR="00FB2F1E" w:rsidRPr="00EB08A3" w:rsidRDefault="00FB2F1E" w:rsidP="000E3DD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4A6FCBD" w14:textId="77777777" w:rsidR="00FB2F1E" w:rsidRPr="00EB08A3" w:rsidRDefault="00FB2F1E" w:rsidP="000E3DD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53AA6F8" w14:textId="77777777" w:rsidR="00FB2F1E" w:rsidRPr="00EB08A3" w:rsidRDefault="00FB2F1E" w:rsidP="000E3DD9">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6243670" w14:textId="77777777" w:rsidR="00FB2F1E" w:rsidRPr="00EB08A3" w:rsidRDefault="00FB2F1E" w:rsidP="000E3DD9">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6491EF5" w14:textId="77777777" w:rsidR="00FB2F1E" w:rsidRPr="00EB08A3" w:rsidRDefault="00FB2F1E" w:rsidP="000E3DD9">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E3586A7" w14:textId="77777777" w:rsidR="00FB2F1E" w:rsidRPr="00EB08A3" w:rsidRDefault="00FB2F1E" w:rsidP="000E3DD9">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67B92DA" w14:textId="77777777" w:rsidR="00FB2F1E" w:rsidRPr="00EB08A3" w:rsidRDefault="00FB2F1E" w:rsidP="000E3DD9">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DBD9B65" w14:textId="77777777" w:rsidR="00FB2F1E" w:rsidRPr="00EB08A3" w:rsidRDefault="00FB2F1E" w:rsidP="000E3DD9">
            <w:pPr>
              <w:widowControl/>
              <w:jc w:val="left"/>
              <w:rPr>
                <w:rFonts w:ascii="宋体" w:hAnsi="宋体" w:cs="宋体" w:hint="eastAsia"/>
                <w:color w:val="000000"/>
                <w:kern w:val="0"/>
                <w:sz w:val="18"/>
                <w:szCs w:val="18"/>
              </w:rPr>
            </w:pPr>
          </w:p>
        </w:tc>
      </w:tr>
      <w:tr w:rsidR="00FB2F1E" w:rsidRPr="00EB08A3" w14:paraId="61B32902" w14:textId="77777777" w:rsidTr="000E3DD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5CBFF9" w14:textId="77777777" w:rsidR="00FB2F1E" w:rsidRDefault="00FB2F1E" w:rsidP="000E3DD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33DA02D" w14:textId="77777777" w:rsidR="00FB2F1E" w:rsidRDefault="00FB2F1E" w:rsidP="000E3DD9">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E36CDC3" w14:textId="77777777" w:rsidR="00FB2F1E" w:rsidRDefault="00FB2F1E" w:rsidP="000E3DD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80B5DE" w14:textId="77777777" w:rsidR="00FB2F1E" w:rsidRDefault="00FB2F1E" w:rsidP="000E3DD9">
            <w:pPr>
              <w:jc w:val="center"/>
            </w:pPr>
            <w:r>
              <w:rPr>
                <w:rFonts w:ascii="宋体" w:hAnsi="宋体"/>
                <w:sz w:val="18"/>
              </w:rPr>
              <w:t>需应诉案件数</w:t>
            </w:r>
          </w:p>
        </w:tc>
        <w:tc>
          <w:tcPr>
            <w:tcW w:w="1125" w:type="dxa"/>
            <w:tcBorders>
              <w:top w:val="nil"/>
              <w:left w:val="nil"/>
              <w:bottom w:val="single" w:sz="4" w:space="0" w:color="auto"/>
              <w:right w:val="single" w:sz="4" w:space="0" w:color="auto"/>
            </w:tcBorders>
            <w:shd w:val="clear" w:color="auto" w:fill="auto"/>
            <w:vAlign w:val="center"/>
          </w:tcPr>
          <w:p w14:paraId="3FCDBB39" w14:textId="77777777" w:rsidR="00FB2F1E" w:rsidRDefault="00FB2F1E" w:rsidP="000E3DD9">
            <w:pPr>
              <w:jc w:val="center"/>
            </w:pPr>
            <w:r>
              <w:rPr>
                <w:rFonts w:ascii="宋体" w:hAnsi="宋体"/>
                <w:sz w:val="18"/>
              </w:rPr>
              <w:t>=1件</w:t>
            </w:r>
          </w:p>
        </w:tc>
        <w:tc>
          <w:tcPr>
            <w:tcW w:w="1229" w:type="dxa"/>
            <w:tcBorders>
              <w:top w:val="nil"/>
              <w:left w:val="nil"/>
              <w:bottom w:val="single" w:sz="4" w:space="0" w:color="auto"/>
              <w:right w:val="single" w:sz="4" w:space="0" w:color="auto"/>
            </w:tcBorders>
            <w:shd w:val="clear" w:color="auto" w:fill="auto"/>
            <w:vAlign w:val="center"/>
          </w:tcPr>
          <w:p w14:paraId="52944EAD" w14:textId="77777777" w:rsidR="00FB2F1E" w:rsidRDefault="00FB2F1E" w:rsidP="000E3DD9">
            <w:pPr>
              <w:jc w:val="center"/>
            </w:pPr>
            <w:r>
              <w:rPr>
                <w:rFonts w:ascii="宋体" w:hAnsi="宋体"/>
                <w:sz w:val="18"/>
              </w:rPr>
              <w:t>=1件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9B1BF1"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8B9EE7" w14:textId="77777777" w:rsidR="00FB2F1E" w:rsidRDefault="00FB2F1E" w:rsidP="000E3DD9">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5BE027" w14:textId="77777777" w:rsidR="00FB2F1E" w:rsidRDefault="00FB2F1E" w:rsidP="000E3DD9">
            <w:pPr>
              <w:jc w:val="center"/>
            </w:pPr>
          </w:p>
        </w:tc>
      </w:tr>
      <w:tr w:rsidR="00FB2F1E" w:rsidRPr="00EB08A3" w14:paraId="0608F092"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3920B2"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A826E0"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E853E4" w14:textId="77777777" w:rsidR="00FB2F1E" w:rsidRDefault="00FB2F1E" w:rsidP="000E3DD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E716B0" w14:textId="77777777" w:rsidR="00FB2F1E" w:rsidRDefault="00FB2F1E" w:rsidP="000E3DD9">
            <w:pPr>
              <w:jc w:val="center"/>
            </w:pPr>
            <w:r>
              <w:rPr>
                <w:rFonts w:ascii="宋体" w:hAnsi="宋体"/>
                <w:sz w:val="18"/>
              </w:rPr>
              <w:t>需代理律师事务所数量</w:t>
            </w:r>
          </w:p>
        </w:tc>
        <w:tc>
          <w:tcPr>
            <w:tcW w:w="1125" w:type="dxa"/>
            <w:tcBorders>
              <w:top w:val="nil"/>
              <w:left w:val="nil"/>
              <w:bottom w:val="single" w:sz="4" w:space="0" w:color="auto"/>
              <w:right w:val="single" w:sz="4" w:space="0" w:color="auto"/>
            </w:tcBorders>
            <w:shd w:val="clear" w:color="auto" w:fill="auto"/>
            <w:vAlign w:val="center"/>
          </w:tcPr>
          <w:p w14:paraId="635E3501" w14:textId="77777777" w:rsidR="00FB2F1E" w:rsidRDefault="00FB2F1E" w:rsidP="000E3DD9">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302443C0" w14:textId="77777777" w:rsidR="00FB2F1E" w:rsidRDefault="00FB2F1E" w:rsidP="000E3DD9">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47F52A"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9532FC" w14:textId="77777777" w:rsidR="00FB2F1E" w:rsidRDefault="00FB2F1E" w:rsidP="000E3DD9">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D1C896" w14:textId="77777777" w:rsidR="00FB2F1E" w:rsidRDefault="00FB2F1E" w:rsidP="000E3DD9">
            <w:pPr>
              <w:jc w:val="center"/>
            </w:pPr>
          </w:p>
        </w:tc>
      </w:tr>
      <w:tr w:rsidR="00FB2F1E" w:rsidRPr="00EB08A3" w14:paraId="358410C6"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01CEDB"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697BC8"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BE616C" w14:textId="77777777" w:rsidR="00FB2F1E" w:rsidRDefault="00FB2F1E" w:rsidP="000E3DD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AC6E29" w14:textId="77777777" w:rsidR="00FB2F1E" w:rsidRDefault="00FB2F1E" w:rsidP="000E3DD9">
            <w:pPr>
              <w:jc w:val="center"/>
            </w:pPr>
            <w:r>
              <w:rPr>
                <w:rFonts w:ascii="宋体" w:hAnsi="宋体"/>
                <w:sz w:val="18"/>
              </w:rPr>
              <w:t>政府采购率</w:t>
            </w:r>
          </w:p>
        </w:tc>
        <w:tc>
          <w:tcPr>
            <w:tcW w:w="1125" w:type="dxa"/>
            <w:tcBorders>
              <w:top w:val="nil"/>
              <w:left w:val="nil"/>
              <w:bottom w:val="single" w:sz="4" w:space="0" w:color="auto"/>
              <w:right w:val="single" w:sz="4" w:space="0" w:color="auto"/>
            </w:tcBorders>
            <w:shd w:val="clear" w:color="auto" w:fill="auto"/>
            <w:vAlign w:val="center"/>
          </w:tcPr>
          <w:p w14:paraId="3D0B01C6" w14:textId="77777777" w:rsidR="00FB2F1E" w:rsidRDefault="00FB2F1E" w:rsidP="000E3DD9">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A4FCB77" w14:textId="77777777" w:rsidR="00FB2F1E" w:rsidRDefault="00FB2F1E" w:rsidP="000E3DD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3D7976"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69668D" w14:textId="77777777" w:rsidR="00FB2F1E" w:rsidRDefault="00FB2F1E" w:rsidP="000E3DD9">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902262" w14:textId="77777777" w:rsidR="00FB2F1E" w:rsidRDefault="00FB2F1E" w:rsidP="000E3DD9">
            <w:pPr>
              <w:jc w:val="center"/>
            </w:pPr>
          </w:p>
        </w:tc>
      </w:tr>
      <w:tr w:rsidR="00FB2F1E" w:rsidRPr="00EB08A3" w14:paraId="77112FE6"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84497B"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03CD73"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ED7F7A" w14:textId="77777777" w:rsidR="00FB2F1E" w:rsidRDefault="00FB2F1E" w:rsidP="000E3DD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406F32" w14:textId="77777777" w:rsidR="00FB2F1E" w:rsidRDefault="00FB2F1E" w:rsidP="000E3DD9">
            <w:pPr>
              <w:jc w:val="center"/>
            </w:pPr>
            <w:r>
              <w:rPr>
                <w:rFonts w:ascii="宋体" w:hAnsi="宋体"/>
                <w:sz w:val="18"/>
              </w:rPr>
              <w:t>验收合格率</w:t>
            </w:r>
          </w:p>
        </w:tc>
        <w:tc>
          <w:tcPr>
            <w:tcW w:w="1125" w:type="dxa"/>
            <w:tcBorders>
              <w:top w:val="nil"/>
              <w:left w:val="nil"/>
              <w:bottom w:val="single" w:sz="4" w:space="0" w:color="auto"/>
              <w:right w:val="single" w:sz="4" w:space="0" w:color="auto"/>
            </w:tcBorders>
            <w:shd w:val="clear" w:color="auto" w:fill="auto"/>
            <w:vAlign w:val="center"/>
          </w:tcPr>
          <w:p w14:paraId="24F69F04" w14:textId="77777777" w:rsidR="00FB2F1E" w:rsidRDefault="00FB2F1E" w:rsidP="000E3DD9">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43F2BBB" w14:textId="77777777" w:rsidR="00FB2F1E" w:rsidRDefault="00FB2F1E" w:rsidP="000E3DD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7D5F28"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B83A2E" w14:textId="77777777" w:rsidR="00FB2F1E" w:rsidRDefault="00FB2F1E" w:rsidP="000E3DD9">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9CB679" w14:textId="77777777" w:rsidR="00FB2F1E" w:rsidRDefault="00FB2F1E" w:rsidP="000E3DD9">
            <w:pPr>
              <w:jc w:val="center"/>
            </w:pPr>
          </w:p>
        </w:tc>
      </w:tr>
      <w:tr w:rsidR="00FB2F1E" w:rsidRPr="00EB08A3" w14:paraId="5B184A65"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6772A1"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A56FDE" w14:textId="77777777" w:rsidR="00FB2F1E" w:rsidRPr="00EB08A3" w:rsidRDefault="00FB2F1E" w:rsidP="000E3DD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C16846" w14:textId="77777777" w:rsidR="00FB2F1E" w:rsidRDefault="00FB2F1E" w:rsidP="000E3DD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CA09FE" w14:textId="77777777" w:rsidR="00FB2F1E" w:rsidRDefault="00FB2F1E" w:rsidP="000E3DD9">
            <w:pPr>
              <w:jc w:val="center"/>
            </w:pPr>
            <w:r>
              <w:rPr>
                <w:rFonts w:ascii="宋体" w:hAnsi="宋体"/>
                <w:sz w:val="18"/>
              </w:rPr>
              <w:t>应诉及时率</w:t>
            </w:r>
          </w:p>
        </w:tc>
        <w:tc>
          <w:tcPr>
            <w:tcW w:w="1125" w:type="dxa"/>
            <w:tcBorders>
              <w:top w:val="nil"/>
              <w:left w:val="nil"/>
              <w:bottom w:val="single" w:sz="4" w:space="0" w:color="auto"/>
              <w:right w:val="single" w:sz="4" w:space="0" w:color="auto"/>
            </w:tcBorders>
            <w:shd w:val="clear" w:color="auto" w:fill="auto"/>
            <w:vAlign w:val="center"/>
          </w:tcPr>
          <w:p w14:paraId="6CEE1077" w14:textId="77777777" w:rsidR="00FB2F1E" w:rsidRDefault="00FB2F1E" w:rsidP="000E3DD9">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3FA921B" w14:textId="77777777" w:rsidR="00FB2F1E" w:rsidRDefault="00FB2F1E" w:rsidP="000E3DD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C3C670" w14:textId="77777777" w:rsidR="00FB2F1E" w:rsidRDefault="00FB2F1E" w:rsidP="000E3DD9">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A08C1A" w14:textId="77777777" w:rsidR="00FB2F1E" w:rsidRDefault="00FB2F1E" w:rsidP="000E3DD9">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2BC458" w14:textId="77777777" w:rsidR="00FB2F1E" w:rsidRDefault="00FB2F1E" w:rsidP="000E3DD9">
            <w:pPr>
              <w:jc w:val="center"/>
            </w:pPr>
          </w:p>
        </w:tc>
      </w:tr>
      <w:tr w:rsidR="00FB2F1E" w:rsidRPr="00EB08A3" w14:paraId="21DA8AC6"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EAEA25"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256508" w14:textId="77777777" w:rsidR="00FB2F1E" w:rsidRDefault="00FB2F1E" w:rsidP="000E3DD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DA1CAB5" w14:textId="77777777" w:rsidR="00FB2F1E" w:rsidRDefault="00FB2F1E" w:rsidP="000E3DD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EA63B0" w14:textId="77777777" w:rsidR="00FB2F1E" w:rsidRDefault="00FB2F1E" w:rsidP="000E3DD9">
            <w:pPr>
              <w:jc w:val="center"/>
            </w:pPr>
            <w:r>
              <w:rPr>
                <w:rFonts w:ascii="宋体" w:hAnsi="宋体"/>
                <w:sz w:val="18"/>
              </w:rPr>
              <w:t>案件代理费成本</w:t>
            </w:r>
          </w:p>
        </w:tc>
        <w:tc>
          <w:tcPr>
            <w:tcW w:w="1125" w:type="dxa"/>
            <w:tcBorders>
              <w:top w:val="nil"/>
              <w:left w:val="nil"/>
              <w:bottom w:val="single" w:sz="4" w:space="0" w:color="auto"/>
              <w:right w:val="single" w:sz="4" w:space="0" w:color="auto"/>
            </w:tcBorders>
            <w:shd w:val="clear" w:color="auto" w:fill="auto"/>
            <w:vAlign w:val="center"/>
          </w:tcPr>
          <w:p w14:paraId="14FF19ED" w14:textId="77777777" w:rsidR="00FB2F1E" w:rsidRDefault="00FB2F1E" w:rsidP="000E3DD9">
            <w:pPr>
              <w:jc w:val="center"/>
            </w:pPr>
            <w:r>
              <w:rPr>
                <w:rFonts w:ascii="宋体" w:hAnsi="宋体"/>
                <w:sz w:val="18"/>
              </w:rPr>
              <w:t>=10万元</w:t>
            </w:r>
          </w:p>
        </w:tc>
        <w:tc>
          <w:tcPr>
            <w:tcW w:w="1229" w:type="dxa"/>
            <w:tcBorders>
              <w:top w:val="nil"/>
              <w:left w:val="nil"/>
              <w:bottom w:val="single" w:sz="4" w:space="0" w:color="auto"/>
              <w:right w:val="single" w:sz="4" w:space="0" w:color="auto"/>
            </w:tcBorders>
            <w:shd w:val="clear" w:color="auto" w:fill="auto"/>
            <w:vAlign w:val="center"/>
          </w:tcPr>
          <w:p w14:paraId="19925B69" w14:textId="77777777" w:rsidR="00FB2F1E" w:rsidRDefault="00FB2F1E" w:rsidP="000E3DD9">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C99B78" w14:textId="77777777" w:rsidR="00FB2F1E" w:rsidRDefault="00FB2F1E" w:rsidP="000E3DD9">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5E19A5" w14:textId="77777777" w:rsidR="00FB2F1E" w:rsidRDefault="00FB2F1E" w:rsidP="000E3DD9">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0A9A9F" w14:textId="77777777" w:rsidR="00FB2F1E" w:rsidRDefault="00FB2F1E" w:rsidP="000E3DD9">
            <w:pPr>
              <w:jc w:val="center"/>
            </w:pPr>
          </w:p>
        </w:tc>
      </w:tr>
      <w:tr w:rsidR="00FB2F1E" w:rsidRPr="00EB08A3" w14:paraId="54E749F1"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0A8C92"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BF912F" w14:textId="77777777" w:rsidR="00FB2F1E" w:rsidRDefault="00FB2F1E" w:rsidP="000E3DD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B31913C" w14:textId="77777777" w:rsidR="00FB2F1E" w:rsidRDefault="00FB2F1E" w:rsidP="000E3DD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9DB0D8" w14:textId="77777777" w:rsidR="00FB2F1E" w:rsidRDefault="00FB2F1E" w:rsidP="000E3DD9">
            <w:pPr>
              <w:jc w:val="center"/>
            </w:pPr>
            <w:r>
              <w:rPr>
                <w:rFonts w:ascii="宋体" w:hAnsi="宋体"/>
                <w:sz w:val="18"/>
              </w:rPr>
              <w:t>矛盾纠纷数量</w:t>
            </w:r>
          </w:p>
        </w:tc>
        <w:tc>
          <w:tcPr>
            <w:tcW w:w="1125" w:type="dxa"/>
            <w:tcBorders>
              <w:top w:val="nil"/>
              <w:left w:val="nil"/>
              <w:bottom w:val="single" w:sz="4" w:space="0" w:color="auto"/>
              <w:right w:val="single" w:sz="4" w:space="0" w:color="auto"/>
            </w:tcBorders>
            <w:shd w:val="clear" w:color="auto" w:fill="auto"/>
            <w:vAlign w:val="center"/>
          </w:tcPr>
          <w:p w14:paraId="379626A9" w14:textId="77777777" w:rsidR="00FB2F1E" w:rsidRDefault="00FB2F1E" w:rsidP="000E3DD9">
            <w:pPr>
              <w:jc w:val="center"/>
            </w:pPr>
            <w:r>
              <w:rPr>
                <w:rFonts w:ascii="宋体" w:hAnsi="宋体"/>
                <w:sz w:val="18"/>
              </w:rPr>
              <w:t>有效降低</w:t>
            </w:r>
          </w:p>
        </w:tc>
        <w:tc>
          <w:tcPr>
            <w:tcW w:w="1229" w:type="dxa"/>
            <w:tcBorders>
              <w:top w:val="nil"/>
              <w:left w:val="nil"/>
              <w:bottom w:val="single" w:sz="4" w:space="0" w:color="auto"/>
              <w:right w:val="single" w:sz="4" w:space="0" w:color="auto"/>
            </w:tcBorders>
            <w:shd w:val="clear" w:color="auto" w:fill="auto"/>
            <w:vAlign w:val="center"/>
          </w:tcPr>
          <w:p w14:paraId="1655F338" w14:textId="77777777" w:rsidR="00FB2F1E" w:rsidRDefault="00FB2F1E" w:rsidP="000E3DD9">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606C4E" w14:textId="77777777" w:rsidR="00FB2F1E" w:rsidRDefault="00FB2F1E" w:rsidP="000E3DD9">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27D8AE" w14:textId="77777777" w:rsidR="00FB2F1E" w:rsidRDefault="00FB2F1E" w:rsidP="000E3DD9">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B07E39" w14:textId="77777777" w:rsidR="00FB2F1E" w:rsidRDefault="00FB2F1E" w:rsidP="000E3DD9">
            <w:pPr>
              <w:jc w:val="center"/>
            </w:pPr>
          </w:p>
        </w:tc>
      </w:tr>
      <w:tr w:rsidR="00FB2F1E" w:rsidRPr="00EB08A3" w14:paraId="52FF52AC" w14:textId="77777777" w:rsidTr="000E3DD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0C787E" w14:textId="77777777" w:rsidR="00FB2F1E" w:rsidRPr="00EB08A3" w:rsidRDefault="00FB2F1E" w:rsidP="000E3DD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7760BA" w14:textId="77777777" w:rsidR="00FB2F1E" w:rsidRDefault="00FB2F1E" w:rsidP="000E3DD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BC68912" w14:textId="77777777" w:rsidR="00FB2F1E" w:rsidRDefault="00FB2F1E" w:rsidP="000E3DD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857F03" w14:textId="77777777" w:rsidR="00FB2F1E" w:rsidRDefault="00FB2F1E" w:rsidP="000E3DD9">
            <w:pPr>
              <w:jc w:val="center"/>
            </w:pPr>
            <w:r>
              <w:rPr>
                <w:rFonts w:ascii="宋体" w:hAnsi="宋体"/>
                <w:sz w:val="18"/>
              </w:rPr>
              <w:t>委托人满意度</w:t>
            </w:r>
          </w:p>
        </w:tc>
        <w:tc>
          <w:tcPr>
            <w:tcW w:w="1125" w:type="dxa"/>
            <w:tcBorders>
              <w:top w:val="nil"/>
              <w:left w:val="nil"/>
              <w:bottom w:val="single" w:sz="4" w:space="0" w:color="auto"/>
              <w:right w:val="single" w:sz="4" w:space="0" w:color="auto"/>
            </w:tcBorders>
            <w:shd w:val="clear" w:color="auto" w:fill="auto"/>
            <w:vAlign w:val="center"/>
          </w:tcPr>
          <w:p w14:paraId="3E665927" w14:textId="77777777" w:rsidR="00FB2F1E" w:rsidRDefault="00FB2F1E" w:rsidP="000E3DD9">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776F672" w14:textId="77777777" w:rsidR="00FB2F1E" w:rsidRDefault="00FB2F1E" w:rsidP="000E3DD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D965FB" w14:textId="77777777" w:rsidR="00FB2F1E" w:rsidRDefault="00FB2F1E" w:rsidP="000E3DD9">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2A1DAF" w14:textId="77777777" w:rsidR="00FB2F1E" w:rsidRDefault="00FB2F1E" w:rsidP="000E3DD9">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C191B3" w14:textId="77777777" w:rsidR="00FB2F1E" w:rsidRDefault="00FB2F1E" w:rsidP="000E3DD9">
            <w:pPr>
              <w:jc w:val="center"/>
            </w:pPr>
          </w:p>
        </w:tc>
      </w:tr>
      <w:tr w:rsidR="00FB2F1E" w:rsidRPr="00EB08A3" w14:paraId="064C1883" w14:textId="77777777" w:rsidTr="000E3DD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81377BD" w14:textId="77777777" w:rsidR="00FB2F1E" w:rsidRDefault="00FB2F1E" w:rsidP="000E3DD9">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DE54CAE" w14:textId="77777777" w:rsidR="00FB2F1E" w:rsidRDefault="00FB2F1E" w:rsidP="000E3DD9">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0BB5979" w14:textId="77777777" w:rsidR="00FB2F1E" w:rsidRDefault="00FB2F1E" w:rsidP="000E3DD9">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643B85" w14:textId="77777777" w:rsidR="00FB2F1E" w:rsidRDefault="00FB2F1E" w:rsidP="000E3DD9">
            <w:pPr>
              <w:jc w:val="center"/>
            </w:pPr>
          </w:p>
        </w:tc>
      </w:tr>
    </w:tbl>
    <w:p w14:paraId="30552019" w14:textId="2BE1F8B2" w:rsidR="00FB2F1E" w:rsidRPr="00EB08A3" w:rsidRDefault="00FB2F1E" w:rsidP="00FB2F1E">
      <w:pPr>
        <w:jc w:val="left"/>
        <w:rPr>
          <w:rFonts w:ascii="宋体" w:hAnsi="宋体" w:cs="宋体" w:hint="eastAsia"/>
          <w:b/>
          <w:bCs/>
          <w:kern w:val="0"/>
          <w:sz w:val="18"/>
          <w:szCs w:val="18"/>
        </w:rPr>
      </w:pPr>
    </w:p>
    <w:p w14:paraId="41B33550" w14:textId="77777777" w:rsidR="00461EB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38F366B" w14:textId="72C7F15F" w:rsidR="00461EBA" w:rsidRDefault="00FB2F1E" w:rsidP="00D27C0C">
      <w:pPr>
        <w:ind w:firstLineChars="200" w:firstLine="640"/>
        <w:rPr>
          <w:rFonts w:ascii="仿宋_GB2312" w:eastAsia="仿宋_GB2312" w:hAnsi="仿宋_GB2312" w:cs="仿宋_GB2312" w:hint="eastAsia"/>
          <w:kern w:val="0"/>
          <w:sz w:val="32"/>
          <w:szCs w:val="32"/>
        </w:rPr>
      </w:pPr>
      <w:r w:rsidRPr="00FB2F1E">
        <w:rPr>
          <w:rFonts w:ascii="仿宋_GB2312" w:eastAsia="仿宋_GB2312" w:hAnsi="仿宋_GB2312" w:cs="仿宋_GB2312" w:hint="eastAsia"/>
          <w:kern w:val="0"/>
          <w:sz w:val="32"/>
          <w:szCs w:val="32"/>
        </w:rPr>
        <w:t>本</w:t>
      </w:r>
      <w:r w:rsidR="001A1472">
        <w:rPr>
          <w:rFonts w:ascii="仿宋_GB2312" w:eastAsia="仿宋_GB2312" w:hAnsi="仿宋_GB2312" w:cs="仿宋_GB2312" w:hint="eastAsia"/>
          <w:kern w:val="0"/>
          <w:sz w:val="32"/>
          <w:szCs w:val="32"/>
        </w:rPr>
        <w:t>单位</w:t>
      </w:r>
      <w:r w:rsidR="00D27C0C">
        <w:rPr>
          <w:rFonts w:ascii="仿宋_GB2312" w:eastAsia="仿宋_GB2312" w:hint="eastAsia"/>
          <w:sz w:val="32"/>
          <w:szCs w:val="32"/>
        </w:rPr>
        <w:t>2023年度</w:t>
      </w:r>
      <w:r w:rsidR="00D27C0C">
        <w:rPr>
          <w:rFonts w:ascii="仿宋_GB2312" w:eastAsia="仿宋_GB2312" w:hAnsi="仿宋_GB2312" w:cs="仿宋_GB2312" w:hint="eastAsia"/>
          <w:kern w:val="0"/>
          <w:sz w:val="32"/>
          <w:szCs w:val="32"/>
        </w:rPr>
        <w:t>预算绩效管理整体支出绩效自评表</w:t>
      </w:r>
      <w:r w:rsidR="00D27C0C">
        <w:rPr>
          <w:rFonts w:ascii="仿宋_GB2312" w:eastAsia="仿宋_GB2312" w:hint="eastAsia"/>
          <w:sz w:val="32"/>
          <w:szCs w:val="32"/>
        </w:rPr>
        <w:t>1</w:t>
      </w:r>
      <w:r w:rsidR="00D27C0C">
        <w:rPr>
          <w:rFonts w:ascii="仿宋_GB2312" w:eastAsia="仿宋_GB2312" w:hAnsi="仿宋_GB2312" w:cs="仿宋_GB2312" w:hint="eastAsia"/>
          <w:kern w:val="0"/>
          <w:sz w:val="32"/>
          <w:szCs w:val="32"/>
        </w:rPr>
        <w:t>个，全年</w:t>
      </w:r>
      <w:r w:rsidR="00D27C0C">
        <w:rPr>
          <w:rFonts w:ascii="仿宋_GB2312" w:eastAsia="仿宋_GB2312" w:hint="eastAsia"/>
          <w:sz w:val="32"/>
          <w:szCs w:val="32"/>
        </w:rPr>
        <w:t>预算总额</w:t>
      </w:r>
      <w:r w:rsidR="00D27C0C" w:rsidRPr="00FB2F1E">
        <w:rPr>
          <w:rFonts w:ascii="仿宋_GB2312" w:eastAsia="仿宋_GB2312"/>
          <w:sz w:val="32"/>
          <w:szCs w:val="32"/>
        </w:rPr>
        <w:t>1,964.84</w:t>
      </w:r>
      <w:r w:rsidR="00D27C0C">
        <w:rPr>
          <w:rFonts w:ascii="仿宋_GB2312" w:eastAsia="仿宋_GB2312" w:hint="eastAsia"/>
          <w:sz w:val="32"/>
          <w:szCs w:val="32"/>
        </w:rPr>
        <w:t>万元，实际执行总额</w:t>
      </w:r>
      <w:r w:rsidR="00D27C0C" w:rsidRPr="00FB2F1E">
        <w:rPr>
          <w:rFonts w:ascii="仿宋_GB2312" w:eastAsia="仿宋_GB2312"/>
          <w:sz w:val="32"/>
          <w:szCs w:val="32"/>
        </w:rPr>
        <w:t>1,964.84</w:t>
      </w:r>
      <w:r w:rsidR="00D27C0C">
        <w:rPr>
          <w:rFonts w:ascii="仿宋_GB2312" w:eastAsia="仿宋_GB2312" w:hint="eastAsia"/>
          <w:sz w:val="32"/>
          <w:szCs w:val="32"/>
        </w:rPr>
        <w:t>万元，</w:t>
      </w:r>
      <w:r w:rsidR="00D27C0C" w:rsidRPr="00FB2F1E">
        <w:rPr>
          <w:rFonts w:ascii="仿宋_GB2312" w:eastAsia="仿宋_GB2312" w:hAnsi="仿宋_GB2312" w:cs="仿宋_GB2312" w:hint="eastAsia"/>
          <w:kern w:val="0"/>
          <w:sz w:val="32"/>
          <w:szCs w:val="32"/>
        </w:rPr>
        <w:t>未公开</w:t>
      </w:r>
      <w:r w:rsidR="00D27C0C">
        <w:rPr>
          <w:rFonts w:ascii="仿宋_GB2312" w:eastAsia="仿宋_GB2312" w:hAnsi="仿宋_GB2312" w:cs="仿宋_GB2312" w:hint="eastAsia"/>
          <w:kern w:val="0"/>
          <w:sz w:val="32"/>
          <w:szCs w:val="32"/>
        </w:rPr>
        <w:t>预算绩效管理整体支出绩效自评表</w:t>
      </w:r>
      <w:r w:rsidR="00D27C0C" w:rsidRPr="00FB2F1E">
        <w:rPr>
          <w:rFonts w:ascii="仿宋_GB2312" w:eastAsia="仿宋_GB2312" w:hAnsi="仿宋_GB2312" w:cs="仿宋_GB2312" w:hint="eastAsia"/>
          <w:kern w:val="0"/>
          <w:sz w:val="32"/>
          <w:szCs w:val="32"/>
        </w:rPr>
        <w:t>原因</w:t>
      </w:r>
      <w:r w:rsidR="00D27C0C">
        <w:rPr>
          <w:rFonts w:ascii="仿宋_GB2312" w:eastAsia="仿宋_GB2312" w:hAnsi="仿宋_GB2312" w:cs="仿宋_GB2312" w:hint="eastAsia"/>
          <w:kern w:val="0"/>
          <w:sz w:val="32"/>
          <w:szCs w:val="32"/>
        </w:rPr>
        <w:t>：</w:t>
      </w:r>
      <w:r w:rsidR="00D27C0C" w:rsidRPr="00CF7891">
        <w:rPr>
          <w:rFonts w:ascii="仿宋_GB2312" w:eastAsia="仿宋_GB2312" w:hint="eastAsia"/>
          <w:sz w:val="32"/>
          <w:szCs w:val="32"/>
        </w:rPr>
        <w:t>我单位预算绩效管理整体</w:t>
      </w:r>
      <w:r w:rsidR="00D27C0C">
        <w:rPr>
          <w:rFonts w:ascii="仿宋_GB2312" w:eastAsia="仿宋_GB2312" w:hint="eastAsia"/>
          <w:sz w:val="32"/>
          <w:szCs w:val="32"/>
        </w:rPr>
        <w:t>支出</w:t>
      </w:r>
      <w:r w:rsidR="00D27C0C" w:rsidRPr="00CF7891">
        <w:rPr>
          <w:rFonts w:ascii="仿宋_GB2312" w:eastAsia="仿宋_GB2312" w:hint="eastAsia"/>
          <w:sz w:val="32"/>
          <w:szCs w:val="32"/>
        </w:rPr>
        <w:t>绩效</w:t>
      </w:r>
      <w:r w:rsidR="00D27C0C">
        <w:rPr>
          <w:rFonts w:ascii="仿宋_GB2312" w:eastAsia="仿宋_GB2312" w:hint="eastAsia"/>
          <w:sz w:val="32"/>
          <w:szCs w:val="32"/>
        </w:rPr>
        <w:t>自评表涉密</w:t>
      </w:r>
      <w:r w:rsidR="00D27C0C" w:rsidRPr="00CF7891">
        <w:rPr>
          <w:rFonts w:ascii="仿宋_GB2312" w:eastAsia="仿宋_GB2312" w:hint="eastAsia"/>
          <w:sz w:val="32"/>
          <w:szCs w:val="32"/>
        </w:rPr>
        <w:t>不予公开</w:t>
      </w:r>
      <w:r w:rsidR="00D27C0C">
        <w:rPr>
          <w:rFonts w:ascii="仿宋_GB2312" w:eastAsia="仿宋_GB2312" w:hAnsi="仿宋_GB2312" w:cs="仿宋_GB2312" w:hint="eastAsia"/>
          <w:kern w:val="0"/>
          <w:sz w:val="32"/>
          <w:szCs w:val="32"/>
        </w:rPr>
        <w:t>。</w:t>
      </w:r>
      <w:r w:rsidRPr="00FB2F1E">
        <w:rPr>
          <w:rFonts w:ascii="仿宋_GB2312" w:eastAsia="仿宋_GB2312" w:hAnsi="仿宋_GB2312" w:cs="仿宋_GB2312" w:hint="eastAsia"/>
          <w:kern w:val="0"/>
          <w:sz w:val="32"/>
          <w:szCs w:val="32"/>
        </w:rPr>
        <w:t>当年预算绩效评价项目有</w:t>
      </w:r>
      <w:r>
        <w:rPr>
          <w:rFonts w:ascii="仿宋_GB2312" w:eastAsia="仿宋_GB2312" w:hAnsi="仿宋_GB2312" w:cs="仿宋_GB2312" w:hint="eastAsia"/>
          <w:kern w:val="0"/>
          <w:sz w:val="32"/>
          <w:szCs w:val="32"/>
        </w:rPr>
        <w:t>15</w:t>
      </w:r>
      <w:r w:rsidRPr="00FB2F1E">
        <w:rPr>
          <w:rFonts w:ascii="仿宋_GB2312" w:eastAsia="仿宋_GB2312" w:hAnsi="仿宋_GB2312" w:cs="仿宋_GB2312" w:hint="eastAsia"/>
          <w:kern w:val="0"/>
          <w:sz w:val="32"/>
          <w:szCs w:val="32"/>
        </w:rPr>
        <w:t>个涉密项目，涉及全年预算数</w:t>
      </w:r>
      <w:r w:rsidRPr="00D27C0C">
        <w:rPr>
          <w:rFonts w:ascii="仿宋_GB2312" w:eastAsia="仿宋_GB2312" w:hAnsi="仿宋_GB2312" w:cs="仿宋_GB2312"/>
          <w:kern w:val="0"/>
          <w:sz w:val="32"/>
          <w:szCs w:val="32"/>
        </w:rPr>
        <w:t>621.48</w:t>
      </w:r>
      <w:r w:rsidRPr="00FB2F1E">
        <w:rPr>
          <w:rFonts w:ascii="仿宋_GB2312" w:eastAsia="仿宋_GB2312" w:hAnsi="仿宋_GB2312" w:cs="仿宋_GB2312" w:hint="eastAsia"/>
          <w:kern w:val="0"/>
          <w:sz w:val="32"/>
          <w:szCs w:val="32"/>
        </w:rPr>
        <w:t>万元，全年执行数</w:t>
      </w:r>
      <w:r w:rsidRPr="00D27C0C">
        <w:rPr>
          <w:rFonts w:ascii="仿宋_GB2312" w:eastAsia="仿宋_GB2312" w:hAnsi="仿宋_GB2312" w:cs="仿宋_GB2312" w:hint="eastAsia"/>
          <w:kern w:val="0"/>
          <w:sz w:val="32"/>
          <w:szCs w:val="32"/>
        </w:rPr>
        <w:t>632.13</w:t>
      </w:r>
      <w:r w:rsidRPr="00FB2F1E">
        <w:rPr>
          <w:rFonts w:ascii="仿宋_GB2312" w:eastAsia="仿宋_GB2312" w:hAnsi="仿宋_GB2312" w:cs="仿宋_GB2312" w:hint="eastAsia"/>
          <w:kern w:val="0"/>
          <w:sz w:val="32"/>
          <w:szCs w:val="32"/>
        </w:rPr>
        <w:t>万元，未公开绩效自评表原因：涉密项目不公开项目绩效自评表</w:t>
      </w:r>
      <w:r w:rsidR="007B59DA" w:rsidRPr="007B59DA">
        <w:rPr>
          <w:rFonts w:ascii="仿宋_GB2312" w:eastAsia="仿宋_GB2312" w:hAnsi="仿宋_GB2312" w:cs="仿宋_GB2312" w:hint="eastAsia"/>
          <w:kern w:val="0"/>
          <w:sz w:val="32"/>
          <w:szCs w:val="32"/>
        </w:rPr>
        <w:t>。</w:t>
      </w:r>
    </w:p>
    <w:p w14:paraId="7827632F" w14:textId="77777777" w:rsidR="00461EBA" w:rsidRDefault="00000000">
      <w:pPr>
        <w:jc w:val="center"/>
        <w:outlineLvl w:val="0"/>
        <w:rPr>
          <w:rFonts w:ascii="黑体" w:eastAsia="黑体" w:hAnsi="黑体" w:hint="eastAsia"/>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6"/>
      <w:bookmarkEnd w:id="37"/>
    </w:p>
    <w:p w14:paraId="1A150ABF"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44A00DA"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60F7F45"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B9225E6"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0C4CC5C"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8E0BD29"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0C5C2A2"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DC89AB1"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E349F9"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199AED9" w14:textId="77777777" w:rsidR="00461EB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FD5890E" w14:textId="77777777" w:rsidR="00461EB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DF7D033" w14:textId="77777777" w:rsidR="00461EB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6FB26F1" w14:textId="77777777" w:rsidR="00461EB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11D379" w14:textId="77777777" w:rsidR="00461EB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2EAC6B0" w14:textId="77777777" w:rsidR="00461EB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3D51FFD" w14:textId="77777777" w:rsidR="00461EBA" w:rsidRDefault="00000000">
      <w:pPr>
        <w:ind w:firstLineChars="200" w:firstLine="640"/>
        <w:outlineLvl w:val="1"/>
        <w:rPr>
          <w:rFonts w:ascii="黑体" w:eastAsia="仿宋_GB2312" w:hAnsi="黑体" w:cs="宋体" w:hint="eastAsia"/>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14:paraId="7238DC69" w14:textId="77777777" w:rsidR="00461EBA" w:rsidRDefault="00000000">
      <w:pPr>
        <w:ind w:firstLineChars="200" w:firstLine="640"/>
        <w:outlineLvl w:val="1"/>
        <w:rPr>
          <w:rFonts w:ascii="黑体" w:eastAsia="仿宋_GB2312" w:hAnsi="黑体" w:cs="宋体" w:hint="eastAsia"/>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14:paraId="0A6CAE7F" w14:textId="77777777" w:rsidR="00461EBA" w:rsidRDefault="00000000">
      <w:pPr>
        <w:ind w:firstLineChars="200" w:firstLine="640"/>
        <w:outlineLvl w:val="1"/>
        <w:rPr>
          <w:rFonts w:ascii="黑体" w:eastAsia="仿宋_GB2312" w:hAnsi="黑体" w:cs="宋体" w:hint="eastAsia"/>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14:paraId="066EE57A" w14:textId="77777777" w:rsidR="00461EBA" w:rsidRDefault="00000000">
      <w:pPr>
        <w:ind w:firstLineChars="200" w:firstLine="640"/>
        <w:outlineLvl w:val="1"/>
        <w:rPr>
          <w:rFonts w:ascii="黑体" w:eastAsia="仿宋_GB2312" w:hAnsi="黑体" w:cs="宋体" w:hint="eastAsia"/>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14:paraId="67663AA8" w14:textId="77777777" w:rsidR="00461EBA" w:rsidRDefault="00000000">
      <w:pPr>
        <w:ind w:firstLineChars="200" w:firstLine="640"/>
        <w:outlineLvl w:val="1"/>
        <w:rPr>
          <w:rFonts w:ascii="黑体" w:eastAsia="仿宋_GB2312" w:hAnsi="黑体" w:cs="宋体" w:hint="eastAsia"/>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14:paraId="57E527DB" w14:textId="77777777" w:rsidR="00461EBA" w:rsidRDefault="00000000">
      <w:pPr>
        <w:ind w:firstLineChars="200" w:firstLine="640"/>
        <w:outlineLvl w:val="1"/>
        <w:rPr>
          <w:rFonts w:ascii="黑体" w:eastAsia="仿宋_GB2312" w:hAnsi="黑体" w:cs="宋体" w:hint="eastAsia"/>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14:paraId="0D36DAD2" w14:textId="77777777" w:rsidR="00461EB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14:paraId="0C75711A" w14:textId="77777777" w:rsidR="00461EBA" w:rsidRDefault="00000000">
      <w:pPr>
        <w:ind w:firstLineChars="200" w:firstLine="640"/>
        <w:outlineLvl w:val="1"/>
        <w:rPr>
          <w:rFonts w:ascii="黑体" w:eastAsia="仿宋_GB2312" w:hAnsi="黑体" w:cs="宋体" w:hint="eastAsia"/>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14:paraId="10809883" w14:textId="77777777" w:rsidR="00461EB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067978F" w14:textId="77777777" w:rsidR="00461EBA" w:rsidRDefault="00461EBA">
      <w:pPr>
        <w:ind w:firstLineChars="200" w:firstLine="640"/>
        <w:rPr>
          <w:rFonts w:ascii="仿宋_GB2312" w:eastAsia="仿宋_GB2312"/>
          <w:sz w:val="32"/>
          <w:szCs w:val="32"/>
        </w:rPr>
      </w:pPr>
    </w:p>
    <w:p w14:paraId="112E04BF" w14:textId="77777777" w:rsidR="00461EBA" w:rsidRDefault="00461EBA">
      <w:pPr>
        <w:ind w:firstLineChars="200" w:firstLine="640"/>
        <w:outlineLvl w:val="1"/>
        <w:rPr>
          <w:rFonts w:ascii="黑体" w:eastAsia="黑体" w:hAnsi="黑体" w:cs="宋体" w:hint="eastAsia"/>
          <w:bCs/>
          <w:kern w:val="0"/>
          <w:sz w:val="32"/>
          <w:szCs w:val="32"/>
        </w:rPr>
      </w:pPr>
    </w:p>
    <w:sectPr w:rsidR="00461EB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5FB5D" w14:textId="77777777" w:rsidR="00176CAA" w:rsidRDefault="00176CAA">
      <w:r>
        <w:separator/>
      </w:r>
    </w:p>
  </w:endnote>
  <w:endnote w:type="continuationSeparator" w:id="0">
    <w:p w14:paraId="62347400" w14:textId="77777777" w:rsidR="00176CAA" w:rsidRDefault="00176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B1079" w14:textId="77777777" w:rsidR="00461EBA" w:rsidRDefault="00000000">
    <w:pPr>
      <w:pStyle w:val="a4"/>
    </w:pPr>
    <w:r>
      <w:rPr>
        <w:noProof/>
      </w:rPr>
      <mc:AlternateContent>
        <mc:Choice Requires="wps">
          <w:drawing>
            <wp:anchor distT="0" distB="0" distL="114300" distR="114300" simplePos="0" relativeHeight="251659264" behindDoc="0" locked="0" layoutInCell="1" allowOverlap="1" wp14:anchorId="56D2FE9A" wp14:editId="777E397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6FEDDD" w14:textId="77777777" w:rsidR="00461EB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6D2FE9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06FEDDD" w14:textId="77777777" w:rsidR="00461EB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E17C8" w14:textId="77777777" w:rsidR="00176CAA" w:rsidRDefault="00176CAA">
      <w:r>
        <w:separator/>
      </w:r>
    </w:p>
  </w:footnote>
  <w:footnote w:type="continuationSeparator" w:id="0">
    <w:p w14:paraId="07B10DA4" w14:textId="77777777" w:rsidR="00176CAA" w:rsidRDefault="00176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95182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61EBA"/>
    <w:rsid w:val="00010F0E"/>
    <w:rsid w:val="00071A44"/>
    <w:rsid w:val="000908A6"/>
    <w:rsid w:val="00092CA2"/>
    <w:rsid w:val="00131548"/>
    <w:rsid w:val="00176CAA"/>
    <w:rsid w:val="0018709E"/>
    <w:rsid w:val="001A1472"/>
    <w:rsid w:val="001F53D0"/>
    <w:rsid w:val="00213C59"/>
    <w:rsid w:val="003210CE"/>
    <w:rsid w:val="003B7931"/>
    <w:rsid w:val="00461EBA"/>
    <w:rsid w:val="004632BE"/>
    <w:rsid w:val="00473026"/>
    <w:rsid w:val="00511A07"/>
    <w:rsid w:val="00556657"/>
    <w:rsid w:val="005B5EAF"/>
    <w:rsid w:val="0062733C"/>
    <w:rsid w:val="006343C5"/>
    <w:rsid w:val="006D7A3C"/>
    <w:rsid w:val="00780EE3"/>
    <w:rsid w:val="007B3721"/>
    <w:rsid w:val="007B59DA"/>
    <w:rsid w:val="007E32FB"/>
    <w:rsid w:val="007E6219"/>
    <w:rsid w:val="008C7329"/>
    <w:rsid w:val="008E3BE0"/>
    <w:rsid w:val="009A00DA"/>
    <w:rsid w:val="00A055B0"/>
    <w:rsid w:val="00A62FAC"/>
    <w:rsid w:val="00AF3057"/>
    <w:rsid w:val="00B32BCD"/>
    <w:rsid w:val="00B70D59"/>
    <w:rsid w:val="00BC2899"/>
    <w:rsid w:val="00D10421"/>
    <w:rsid w:val="00D27C0C"/>
    <w:rsid w:val="00D94A68"/>
    <w:rsid w:val="00E129A1"/>
    <w:rsid w:val="00F46658"/>
    <w:rsid w:val="00F52A8D"/>
    <w:rsid w:val="00FB2F1E"/>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CBFF61"/>
  <w15:docId w15:val="{84E58533-ACD7-40ED-8639-F921F7856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21</Pages>
  <Words>1581</Words>
  <Characters>9015</Characters>
  <Application>Microsoft Office Word</Application>
  <DocSecurity>0</DocSecurity>
  <Lines>75</Lines>
  <Paragraphs>21</Paragraphs>
  <ScaleCrop>false</ScaleCrop>
  <Company/>
  <LinksUpToDate>false</LinksUpToDate>
  <CharactersWithSpaces>10575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12</cp:revision>
  <dcterms:created xsi:type="dcterms:W3CDTF">2014-10-29T12:08:00Z</dcterms:created>
  <dcterms:modified xsi:type="dcterms:W3CDTF">2024-12-27T06:40:00Z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